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731DC6">
        <w:rPr>
          <w:rFonts w:ascii="Arial Narrow" w:hAnsi="Arial Narrow" w:cs="Tahoma"/>
          <w:b/>
          <w:sz w:val="28"/>
          <w:szCs w:val="28"/>
        </w:rPr>
        <w:t>8</w:t>
      </w:r>
      <w:r w:rsidR="00A57134">
        <w:rPr>
          <w:rFonts w:ascii="Arial Narrow" w:hAnsi="Arial Narrow" w:cs="Tahoma"/>
          <w:b/>
          <w:sz w:val="28"/>
          <w:szCs w:val="28"/>
        </w:rPr>
        <w:t>5</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ADQUISICIÓN DE</w:t>
      </w:r>
      <w:r w:rsidR="00A57134">
        <w:rPr>
          <w:rFonts w:ascii="Tahoma" w:hAnsi="Tahoma" w:cs="Tahoma"/>
          <w:b/>
          <w:sz w:val="28"/>
          <w:szCs w:val="28"/>
        </w:rPr>
        <w:t xml:space="preserve"> VÁLVULAS PARA EL PROYECTO CONSTRUCCIÓN DE SISTEMA DE RIEGO TECNIFICADO CHIPE</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891465">
        <w:rPr>
          <w:rFonts w:ascii="Tahoma" w:hAnsi="Tahoma" w:cs="Tahoma"/>
          <w:b/>
          <w:i/>
          <w:color w:val="4C32E6"/>
        </w:rPr>
        <w:t>DIC</w:t>
      </w:r>
      <w:r w:rsidR="000E3B0F">
        <w:rPr>
          <w:rFonts w:ascii="Tahoma" w:hAnsi="Tahoma" w:cs="Tahoma"/>
          <w:b/>
          <w:i/>
          <w:color w:val="4C32E6"/>
        </w:rPr>
        <w: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31DC6">
        <w:rPr>
          <w:rFonts w:ascii="Tahoma" w:hAnsi="Tahoma" w:cs="Tahoma"/>
          <w:b/>
          <w:sz w:val="18"/>
          <w:szCs w:val="18"/>
        </w:rPr>
        <w:t>8</w:t>
      </w:r>
      <w:r w:rsidR="00A57134">
        <w:rPr>
          <w:rFonts w:ascii="Tahoma" w:hAnsi="Tahoma" w:cs="Tahoma"/>
          <w:b/>
          <w:sz w:val="18"/>
          <w:szCs w:val="18"/>
        </w:rPr>
        <w:t>5</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A57134">
        <w:rPr>
          <w:rFonts w:ascii="Tahoma" w:hAnsi="Tahoma" w:cs="Tahoma"/>
          <w:sz w:val="18"/>
          <w:szCs w:val="18"/>
        </w:rPr>
        <w:t>Válvulas</w:t>
      </w:r>
      <w:r w:rsidR="009C6F47">
        <w:rPr>
          <w:rFonts w:ascii="Tahoma" w:hAnsi="Tahoma" w:cs="Tahoma"/>
          <w:sz w:val="18"/>
          <w:szCs w:val="18"/>
        </w:rPr>
        <w:t xml:space="preserve"> para el Proyecto “Construcción </w:t>
      </w:r>
      <w:r w:rsidR="00A57134">
        <w:rPr>
          <w:rFonts w:ascii="Tahoma" w:hAnsi="Tahoma" w:cs="Tahoma"/>
          <w:sz w:val="18"/>
          <w:szCs w:val="18"/>
        </w:rPr>
        <w:t>de Sistema de Riego Tecnificado Chipe</w:t>
      </w:r>
      <w:r w:rsidR="009C6F47">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A57134">
        <w:rPr>
          <w:rFonts w:ascii="Tahoma" w:hAnsi="Tahoma" w:cs="Tahoma"/>
          <w:b/>
          <w:i/>
          <w:sz w:val="18"/>
          <w:szCs w:val="18"/>
        </w:rPr>
        <w:t>34,690.00</w:t>
      </w:r>
      <w:r w:rsidR="00E05555">
        <w:rPr>
          <w:rFonts w:ascii="Tahoma" w:hAnsi="Tahoma" w:cs="Tahoma"/>
          <w:b/>
          <w:i/>
          <w:sz w:val="18"/>
          <w:szCs w:val="18"/>
        </w:rPr>
        <w:t xml:space="preserve"> </w:t>
      </w:r>
      <w:r w:rsidR="00CE05B9" w:rsidRPr="00CE559F">
        <w:rPr>
          <w:rFonts w:ascii="Tahoma" w:hAnsi="Tahoma" w:cs="Tahoma"/>
          <w:b/>
          <w:i/>
          <w:sz w:val="18"/>
          <w:szCs w:val="18"/>
        </w:rPr>
        <w:t>(</w:t>
      </w:r>
      <w:r w:rsidR="00A57134">
        <w:rPr>
          <w:rFonts w:ascii="Tahoma" w:hAnsi="Tahoma" w:cs="Tahoma"/>
          <w:b/>
          <w:i/>
          <w:sz w:val="18"/>
          <w:szCs w:val="18"/>
        </w:rPr>
        <w:t xml:space="preserve">Treinta y cuatro mil seiscientos noventa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891465">
        <w:rPr>
          <w:rFonts w:ascii="Tahoma" w:hAnsi="Tahoma" w:cs="Tahoma"/>
          <w:sz w:val="18"/>
          <w:szCs w:val="18"/>
        </w:rPr>
        <w:t>dici</w:t>
      </w:r>
      <w:r w:rsidR="000E3B0F">
        <w:rPr>
          <w:rFonts w:ascii="Tahoma" w:hAnsi="Tahoma" w:cs="Tahoma"/>
          <w:sz w:val="18"/>
          <w:szCs w:val="18"/>
        </w:rPr>
        <w:t>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2B3807" w:rsidRPr="003146E1" w:rsidTr="00E80A8F">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E80A8F">
        <w:tc>
          <w:tcPr>
            <w:tcW w:w="767" w:type="dxa"/>
            <w:vAlign w:val="center"/>
          </w:tcPr>
          <w:p w:rsidR="007C6DDC" w:rsidRDefault="009C6F47" w:rsidP="00F15105">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891465" w:rsidRPr="009C6F47" w:rsidRDefault="00D52726" w:rsidP="00891465">
            <w:pPr>
              <w:pStyle w:val="Ttulo"/>
              <w:suppressAutoHyphens/>
              <w:jc w:val="left"/>
              <w:rPr>
                <w:rFonts w:ascii="Tahoma" w:hAnsi="Tahoma" w:cs="Tahoma"/>
                <w:i w:val="0"/>
                <w:sz w:val="17"/>
                <w:szCs w:val="17"/>
              </w:rPr>
            </w:pPr>
            <w:r w:rsidRPr="00D52726">
              <w:rPr>
                <w:rFonts w:ascii="Tahoma" w:hAnsi="Tahoma" w:cs="Tahoma"/>
                <w:i w:val="0"/>
                <w:sz w:val="17"/>
                <w:szCs w:val="17"/>
              </w:rPr>
              <w:t>VÁLVULA REGULADORA Y SOSTENEDORA DE PRESIÓN DE 12" C/P</w:t>
            </w:r>
          </w:p>
        </w:tc>
        <w:tc>
          <w:tcPr>
            <w:tcW w:w="735" w:type="dxa"/>
            <w:vAlign w:val="center"/>
          </w:tcPr>
          <w:p w:rsidR="009C6F47" w:rsidRPr="00B31E99" w:rsidRDefault="00D52726"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7C6DDC" w:rsidRPr="00565853" w:rsidRDefault="00D52726"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D52726" w:rsidP="002B3807">
            <w:pPr>
              <w:pStyle w:val="Ttulo"/>
              <w:suppressAutoHyphens/>
              <w:jc w:val="right"/>
              <w:rPr>
                <w:rFonts w:ascii="Tahoma" w:hAnsi="Tahoma" w:cs="Tahoma"/>
                <w:i w:val="0"/>
                <w:sz w:val="17"/>
                <w:szCs w:val="17"/>
              </w:rPr>
            </w:pPr>
            <w:r>
              <w:rPr>
                <w:rFonts w:ascii="Tahoma" w:hAnsi="Tahoma" w:cs="Tahoma"/>
                <w:i w:val="0"/>
                <w:sz w:val="17"/>
                <w:szCs w:val="17"/>
              </w:rPr>
              <w:t>15,200.00</w:t>
            </w:r>
          </w:p>
        </w:tc>
        <w:tc>
          <w:tcPr>
            <w:tcW w:w="1417" w:type="dxa"/>
            <w:vAlign w:val="center"/>
          </w:tcPr>
          <w:p w:rsidR="007C6DDC" w:rsidRPr="00B31E99" w:rsidRDefault="00D52726" w:rsidP="002B3807">
            <w:pPr>
              <w:pStyle w:val="Ttulo"/>
              <w:suppressAutoHyphens/>
              <w:jc w:val="right"/>
              <w:rPr>
                <w:rFonts w:ascii="Tahoma" w:hAnsi="Tahoma" w:cs="Tahoma"/>
                <w:i w:val="0"/>
                <w:sz w:val="17"/>
                <w:szCs w:val="17"/>
              </w:rPr>
            </w:pPr>
            <w:r>
              <w:rPr>
                <w:rFonts w:ascii="Tahoma" w:hAnsi="Tahoma" w:cs="Tahoma"/>
                <w:i w:val="0"/>
                <w:sz w:val="17"/>
                <w:szCs w:val="17"/>
              </w:rPr>
              <w:t>30,400.00</w:t>
            </w:r>
          </w:p>
        </w:tc>
      </w:tr>
      <w:tr w:rsidR="00DA505A" w:rsidRPr="003146E1" w:rsidTr="00E80A8F">
        <w:tc>
          <w:tcPr>
            <w:tcW w:w="767" w:type="dxa"/>
            <w:vAlign w:val="center"/>
          </w:tcPr>
          <w:p w:rsidR="00DA505A" w:rsidRDefault="009C6F47" w:rsidP="00F15105">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891465" w:rsidRPr="009C6F47" w:rsidRDefault="00D52726" w:rsidP="009C6F47">
            <w:pPr>
              <w:pStyle w:val="Ttulo"/>
              <w:suppressAutoHyphens/>
              <w:jc w:val="left"/>
              <w:rPr>
                <w:rFonts w:ascii="Tahoma" w:hAnsi="Tahoma" w:cs="Tahoma"/>
                <w:i w:val="0"/>
                <w:sz w:val="17"/>
                <w:szCs w:val="17"/>
              </w:rPr>
            </w:pPr>
            <w:r w:rsidRPr="00D52726">
              <w:rPr>
                <w:rFonts w:ascii="Tahoma" w:hAnsi="Tahoma" w:cs="Tahoma"/>
                <w:i w:val="0"/>
                <w:sz w:val="17"/>
                <w:szCs w:val="17"/>
              </w:rPr>
              <w:t>VÁLVULA DE AIRE DE DOBLE EFECTO DE</w:t>
            </w:r>
            <w:r>
              <w:rPr>
                <w:rFonts w:ascii="Tahoma" w:hAnsi="Tahoma" w:cs="Tahoma"/>
                <w:i w:val="0"/>
                <w:sz w:val="17"/>
                <w:szCs w:val="17"/>
              </w:rPr>
              <w:t xml:space="preserve"> </w:t>
            </w:r>
            <w:r w:rsidRPr="00D52726">
              <w:rPr>
                <w:rFonts w:ascii="Tahoma" w:hAnsi="Tahoma" w:cs="Tahoma"/>
                <w:i w:val="0"/>
                <w:sz w:val="17"/>
                <w:szCs w:val="17"/>
              </w:rPr>
              <w:t>2" R/M</w:t>
            </w:r>
          </w:p>
        </w:tc>
        <w:tc>
          <w:tcPr>
            <w:tcW w:w="735" w:type="dxa"/>
            <w:vAlign w:val="center"/>
          </w:tcPr>
          <w:p w:rsidR="00891465" w:rsidRDefault="00D52726" w:rsidP="00601B08">
            <w:pPr>
              <w:pStyle w:val="Ttulo"/>
              <w:suppressAutoHyphens/>
              <w:rPr>
                <w:rFonts w:ascii="Tahoma" w:hAnsi="Tahoma" w:cs="Tahoma"/>
                <w:i w:val="0"/>
                <w:sz w:val="17"/>
                <w:szCs w:val="17"/>
              </w:rPr>
            </w:pPr>
            <w:r>
              <w:rPr>
                <w:rFonts w:ascii="Tahoma" w:hAnsi="Tahoma" w:cs="Tahoma"/>
                <w:i w:val="0"/>
                <w:sz w:val="17"/>
                <w:szCs w:val="17"/>
              </w:rPr>
              <w:t>9</w:t>
            </w:r>
          </w:p>
        </w:tc>
        <w:tc>
          <w:tcPr>
            <w:tcW w:w="682" w:type="dxa"/>
            <w:vAlign w:val="center"/>
          </w:tcPr>
          <w:p w:rsidR="00DA505A" w:rsidRDefault="00D52726"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DA505A" w:rsidRDefault="00D52726" w:rsidP="002B3807">
            <w:pPr>
              <w:pStyle w:val="Ttulo"/>
              <w:suppressAutoHyphens/>
              <w:jc w:val="right"/>
              <w:rPr>
                <w:rFonts w:ascii="Tahoma" w:hAnsi="Tahoma" w:cs="Tahoma"/>
                <w:i w:val="0"/>
                <w:sz w:val="17"/>
                <w:szCs w:val="17"/>
              </w:rPr>
            </w:pPr>
            <w:r>
              <w:rPr>
                <w:rFonts w:ascii="Tahoma" w:hAnsi="Tahoma" w:cs="Tahoma"/>
                <w:i w:val="0"/>
                <w:sz w:val="17"/>
                <w:szCs w:val="17"/>
              </w:rPr>
              <w:t>450.00</w:t>
            </w:r>
          </w:p>
        </w:tc>
        <w:tc>
          <w:tcPr>
            <w:tcW w:w="1417" w:type="dxa"/>
            <w:vAlign w:val="center"/>
          </w:tcPr>
          <w:p w:rsidR="00DA505A" w:rsidRDefault="00D52726" w:rsidP="002B3807">
            <w:pPr>
              <w:pStyle w:val="Ttulo"/>
              <w:suppressAutoHyphens/>
              <w:jc w:val="right"/>
              <w:rPr>
                <w:rFonts w:ascii="Tahoma" w:hAnsi="Tahoma" w:cs="Tahoma"/>
                <w:i w:val="0"/>
                <w:sz w:val="17"/>
                <w:szCs w:val="17"/>
              </w:rPr>
            </w:pPr>
            <w:r>
              <w:rPr>
                <w:rFonts w:ascii="Tahoma" w:hAnsi="Tahoma" w:cs="Tahoma"/>
                <w:i w:val="0"/>
                <w:sz w:val="17"/>
                <w:szCs w:val="17"/>
              </w:rPr>
              <w:t>4,050.00</w:t>
            </w:r>
          </w:p>
        </w:tc>
      </w:tr>
      <w:tr w:rsidR="00DA505A" w:rsidRPr="003146E1" w:rsidTr="00E80A8F">
        <w:tc>
          <w:tcPr>
            <w:tcW w:w="767" w:type="dxa"/>
            <w:vAlign w:val="center"/>
          </w:tcPr>
          <w:p w:rsidR="00DA505A" w:rsidRDefault="009C6F47" w:rsidP="00F15105">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891465" w:rsidRPr="009C6F47" w:rsidRDefault="00D52726" w:rsidP="009C6F47">
            <w:pPr>
              <w:pStyle w:val="Ttulo"/>
              <w:suppressAutoHyphens/>
              <w:jc w:val="left"/>
              <w:rPr>
                <w:rFonts w:ascii="Tahoma" w:hAnsi="Tahoma" w:cs="Tahoma"/>
                <w:i w:val="0"/>
                <w:sz w:val="17"/>
                <w:szCs w:val="17"/>
              </w:rPr>
            </w:pPr>
            <w:r w:rsidRPr="00D52726">
              <w:rPr>
                <w:rFonts w:ascii="Tahoma" w:hAnsi="Tahoma" w:cs="Tahoma"/>
                <w:i w:val="0"/>
                <w:sz w:val="17"/>
                <w:szCs w:val="17"/>
              </w:rPr>
              <w:t>VÁLVULA DE 3 VÍAS DE BRONCE 1/8" R/M Y 3 SALIDAS DE 1/4" R/H</w:t>
            </w:r>
          </w:p>
        </w:tc>
        <w:tc>
          <w:tcPr>
            <w:tcW w:w="735" w:type="dxa"/>
            <w:vAlign w:val="center"/>
          </w:tcPr>
          <w:p w:rsidR="00DA505A" w:rsidRDefault="00D52726" w:rsidP="00601B08">
            <w:pPr>
              <w:pStyle w:val="Ttulo"/>
              <w:suppressAutoHyphens/>
              <w:rPr>
                <w:rFonts w:ascii="Tahoma" w:hAnsi="Tahoma" w:cs="Tahoma"/>
                <w:i w:val="0"/>
                <w:sz w:val="17"/>
                <w:szCs w:val="17"/>
              </w:rPr>
            </w:pPr>
            <w:r>
              <w:rPr>
                <w:rFonts w:ascii="Tahoma" w:hAnsi="Tahoma" w:cs="Tahoma"/>
                <w:i w:val="0"/>
                <w:sz w:val="17"/>
                <w:szCs w:val="17"/>
              </w:rPr>
              <w:t>3</w:t>
            </w:r>
          </w:p>
        </w:tc>
        <w:tc>
          <w:tcPr>
            <w:tcW w:w="682" w:type="dxa"/>
            <w:vAlign w:val="center"/>
          </w:tcPr>
          <w:p w:rsidR="00DA505A" w:rsidRDefault="00D52726"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DA505A" w:rsidRDefault="00D52726" w:rsidP="002B3807">
            <w:pPr>
              <w:pStyle w:val="Ttulo"/>
              <w:suppressAutoHyphens/>
              <w:jc w:val="right"/>
              <w:rPr>
                <w:rFonts w:ascii="Tahoma" w:hAnsi="Tahoma" w:cs="Tahoma"/>
                <w:i w:val="0"/>
                <w:sz w:val="17"/>
                <w:szCs w:val="17"/>
              </w:rPr>
            </w:pPr>
            <w:r>
              <w:rPr>
                <w:rFonts w:ascii="Tahoma" w:hAnsi="Tahoma" w:cs="Tahoma"/>
                <w:i w:val="0"/>
                <w:sz w:val="17"/>
                <w:szCs w:val="17"/>
              </w:rPr>
              <w:t>80.00</w:t>
            </w:r>
          </w:p>
        </w:tc>
        <w:tc>
          <w:tcPr>
            <w:tcW w:w="1417" w:type="dxa"/>
            <w:vAlign w:val="center"/>
          </w:tcPr>
          <w:p w:rsidR="00DA505A" w:rsidRDefault="00D52726" w:rsidP="002B3807">
            <w:pPr>
              <w:pStyle w:val="Ttulo"/>
              <w:suppressAutoHyphens/>
              <w:jc w:val="right"/>
              <w:rPr>
                <w:rFonts w:ascii="Tahoma" w:hAnsi="Tahoma" w:cs="Tahoma"/>
                <w:i w:val="0"/>
                <w:sz w:val="17"/>
                <w:szCs w:val="17"/>
              </w:rPr>
            </w:pPr>
            <w:r>
              <w:rPr>
                <w:rFonts w:ascii="Tahoma" w:hAnsi="Tahoma" w:cs="Tahoma"/>
                <w:i w:val="0"/>
                <w:sz w:val="17"/>
                <w:szCs w:val="17"/>
              </w:rPr>
              <w:t>240.00</w:t>
            </w:r>
          </w:p>
        </w:tc>
      </w:tr>
      <w:tr w:rsidR="00CD0F1F" w:rsidRPr="003146E1" w:rsidTr="00E80A8F">
        <w:tc>
          <w:tcPr>
            <w:tcW w:w="6521"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A57134" w:rsidP="009C6F47">
            <w:pPr>
              <w:pStyle w:val="Ttulo"/>
              <w:suppressAutoHyphens/>
              <w:jc w:val="right"/>
              <w:rPr>
                <w:rFonts w:ascii="Tahoma" w:hAnsi="Tahoma" w:cs="Tahoma"/>
                <w:b/>
                <w:i w:val="0"/>
                <w:sz w:val="18"/>
                <w:szCs w:val="18"/>
              </w:rPr>
            </w:pPr>
            <w:r>
              <w:rPr>
                <w:rFonts w:ascii="Tahoma" w:hAnsi="Tahoma" w:cs="Tahoma"/>
                <w:b/>
                <w:i w:val="0"/>
                <w:sz w:val="18"/>
                <w:szCs w:val="18"/>
              </w:rPr>
              <w:t>34,690.00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E80A8F">
        <w:rPr>
          <w:rFonts w:ascii="Tahoma" w:hAnsi="Tahoma" w:cs="Tahoma"/>
          <w:sz w:val="18"/>
        </w:rPr>
        <w:t>5</w:t>
      </w:r>
      <w:r w:rsidR="009C6F47">
        <w:rPr>
          <w:rFonts w:ascii="Tahoma" w:hAnsi="Tahoma" w:cs="Tahoma"/>
          <w:sz w:val="18"/>
        </w:rPr>
        <w:t>9</w:t>
      </w:r>
      <w:r w:rsidR="00A57134">
        <w:rPr>
          <w:rFonts w:ascii="Tahoma" w:hAnsi="Tahoma" w:cs="Tahoma"/>
          <w:sz w:val="18"/>
        </w:rPr>
        <w:t>7</w:t>
      </w:r>
      <w:r w:rsidRPr="008468D0">
        <w:rPr>
          <w:rFonts w:ascii="Tahoma" w:hAnsi="Tahoma" w:cs="Tahoma"/>
          <w:sz w:val="18"/>
        </w:rPr>
        <w:t xml:space="preserve">-2009-GAF-GM-A/MPJB el día </w:t>
      </w:r>
      <w:r w:rsidR="009C6F47">
        <w:rPr>
          <w:rFonts w:ascii="Tahoma" w:hAnsi="Tahoma" w:cs="Tahoma"/>
          <w:sz w:val="18"/>
        </w:rPr>
        <w:t>18</w:t>
      </w:r>
      <w:r w:rsidRPr="008468D0">
        <w:rPr>
          <w:rFonts w:ascii="Tahoma" w:hAnsi="Tahoma" w:cs="Tahoma"/>
          <w:sz w:val="18"/>
        </w:rPr>
        <w:t xml:space="preserve"> de </w:t>
      </w:r>
      <w:r w:rsidR="007D3F49">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A81168" w:rsidRDefault="00A81168" w:rsidP="0006176D">
      <w:pPr>
        <w:spacing w:line="206" w:lineRule="auto"/>
        <w:ind w:left="705"/>
        <w:jc w:val="both"/>
        <w:rPr>
          <w:rFonts w:ascii="Tahoma" w:hAnsi="Tahoma" w:cs="Tahoma"/>
          <w:sz w:val="18"/>
          <w:szCs w:val="18"/>
        </w:rPr>
      </w:pP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lastRenderedPageBreak/>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D52726"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007D3F49">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D52726"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7D3F49">
              <w:rPr>
                <w:rFonts w:ascii="Tahoma" w:hAnsi="Tahoma" w:cs="Tahoma"/>
                <w:sz w:val="18"/>
                <w:szCs w:val="18"/>
              </w:rPr>
              <w:t>/12</w:t>
            </w:r>
            <w:r w:rsidR="00167028" w:rsidRPr="006C31F0">
              <w:rPr>
                <w:rFonts w:ascii="Tahoma" w:hAnsi="Tahoma" w:cs="Tahoma"/>
                <w:sz w:val="18"/>
                <w:szCs w:val="18"/>
              </w:rPr>
              <w:t xml:space="preserve">/09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D52726" w:rsidP="00F43A6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555F11">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BF0983">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w:t>
            </w:r>
            <w:r w:rsidR="00BF0983">
              <w:rPr>
                <w:rFonts w:ascii="Tahoma" w:hAnsi="Tahoma" w:cs="Tahoma"/>
                <w:sz w:val="18"/>
                <w:szCs w:val="18"/>
                <w:lang w:val="es-MX"/>
              </w:rPr>
              <w:t>2</w:t>
            </w:r>
            <w:r w:rsidRPr="00EE0CD8">
              <w:rPr>
                <w:rFonts w:ascii="Tahoma" w:hAnsi="Tahoma" w:cs="Tahoma"/>
                <w:sz w:val="18"/>
                <w:szCs w:val="18"/>
                <w:lang w:val="es-MX"/>
              </w:rPr>
              <w:t>:00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F43A62"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D52726">
              <w:rPr>
                <w:rFonts w:ascii="Tahoma" w:hAnsi="Tahoma" w:cs="Tahoma"/>
                <w:sz w:val="18"/>
                <w:szCs w:val="18"/>
              </w:rPr>
              <w:t>3</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F43A62"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D52726">
              <w:rPr>
                <w:rFonts w:ascii="Tahoma" w:hAnsi="Tahoma" w:cs="Tahoma"/>
                <w:sz w:val="18"/>
                <w:szCs w:val="18"/>
              </w:rPr>
              <w:t>3</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5760F">
        <w:rPr>
          <w:rFonts w:ascii="Tahoma" w:hAnsi="Tahoma" w:cs="Tahoma"/>
          <w:b/>
          <w:i w:val="0"/>
          <w:sz w:val="18"/>
          <w:szCs w:val="18"/>
        </w:rPr>
        <w:t>8</w:t>
      </w:r>
      <w:r w:rsidR="00D52726">
        <w:rPr>
          <w:rFonts w:ascii="Tahoma" w:hAnsi="Tahoma" w:cs="Tahoma"/>
          <w:b/>
          <w:i w:val="0"/>
          <w:sz w:val="18"/>
          <w:szCs w:val="18"/>
        </w:rPr>
        <w:t>5</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9A5F70" w:rsidP="00E1050F">
      <w:pPr>
        <w:pStyle w:val="Sangra3detindependiente"/>
        <w:tabs>
          <w:tab w:val="left" w:pos="709"/>
        </w:tabs>
        <w:ind w:left="709" w:firstLine="0"/>
        <w:jc w:val="both"/>
        <w:rPr>
          <w:rFonts w:ascii="Tahoma" w:hAnsi="Tahoma" w:cs="Tahoma"/>
          <w:i w:val="0"/>
          <w:sz w:val="18"/>
          <w:szCs w:val="18"/>
        </w:rPr>
      </w:pPr>
      <w:r w:rsidRPr="009A5F70">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D52726" w:rsidRDefault="00D52726"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52726" w:rsidRPr="008C44C2" w:rsidRDefault="00D52726"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52726" w:rsidRDefault="00D52726"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D52726" w:rsidRDefault="00D52726" w:rsidP="008C44C2">
                  <w:pPr>
                    <w:ind w:left="1418"/>
                    <w:rPr>
                      <w:rFonts w:ascii="Tahoma" w:hAnsi="Tahoma"/>
                      <w:color w:val="0000FF"/>
                      <w:spacing w:val="-2"/>
                      <w:sz w:val="18"/>
                    </w:rPr>
                  </w:pPr>
                </w:p>
                <w:p w:rsidR="00D52726" w:rsidRPr="004371C0" w:rsidRDefault="00D52726"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085-2009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52726" w:rsidRPr="0040312D" w:rsidRDefault="00D52726"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VÁLVULAS PARA EL PROYECTO “CONSTRUCCIÓN DE SISTEMA DE RIEGO TECNIFICADO CHIPE” </w:t>
                  </w:r>
                </w:p>
                <w:p w:rsidR="00D52726" w:rsidRPr="00091A86" w:rsidRDefault="00D52726" w:rsidP="00BE54ED">
                  <w:pPr>
                    <w:ind w:left="1418"/>
                    <w:jc w:val="both"/>
                    <w:rPr>
                      <w:rFonts w:ascii="Tahoma" w:hAnsi="Tahoma"/>
                      <w:b/>
                      <w:color w:val="0000FF"/>
                      <w:spacing w:val="-2"/>
                      <w:sz w:val="18"/>
                      <w:szCs w:val="16"/>
                      <w:u w:val="single"/>
                    </w:rPr>
                  </w:pPr>
                </w:p>
                <w:p w:rsidR="00D52726" w:rsidRDefault="00D52726" w:rsidP="008C44C2">
                  <w:pPr>
                    <w:ind w:firstLine="1440"/>
                    <w:rPr>
                      <w:rFonts w:ascii="Tahoma" w:hAnsi="Tahoma"/>
                      <w:spacing w:val="-2"/>
                      <w:sz w:val="18"/>
                    </w:rPr>
                  </w:pPr>
                  <w:r>
                    <w:rPr>
                      <w:rFonts w:ascii="Tahoma" w:hAnsi="Tahoma"/>
                      <w:spacing w:val="-2"/>
                      <w:sz w:val="18"/>
                    </w:rPr>
                    <w:t>SOBRE N° 1: PROPUESTA TÉCNICA</w:t>
                  </w:r>
                </w:p>
                <w:p w:rsidR="00D52726" w:rsidRPr="00CF0C98" w:rsidRDefault="00D52726"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9A5F70"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3.3pt;width:369pt;height:125.4pt;z-index:251657728" strokeweight="3.25pt">
            <v:textbox style="mso-next-textbox:#_x0000_s1062">
              <w:txbxContent>
                <w:p w:rsidR="00D52726" w:rsidRDefault="00D52726"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52726" w:rsidRPr="008C44C2" w:rsidRDefault="00D52726"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52726" w:rsidRDefault="00D52726"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D52726" w:rsidRDefault="00D52726" w:rsidP="00A040EF">
                  <w:pPr>
                    <w:ind w:left="1418"/>
                    <w:rPr>
                      <w:rFonts w:ascii="Tahoma" w:hAnsi="Tahoma"/>
                      <w:color w:val="0000FF"/>
                      <w:spacing w:val="-2"/>
                      <w:sz w:val="18"/>
                    </w:rPr>
                  </w:pPr>
                </w:p>
                <w:p w:rsidR="00D52726" w:rsidRPr="004371C0" w:rsidRDefault="00D52726" w:rsidP="00D52726">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085-2009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52726" w:rsidRPr="0040312D" w:rsidRDefault="00D52726" w:rsidP="00D52726">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VÁLVULAS PARA EL PROYECTO “CONSTRUCCIÓN DE SISTEMA DE RIEGO TECNIFICADO CHIPE” </w:t>
                  </w:r>
                </w:p>
                <w:p w:rsidR="00D52726" w:rsidRDefault="00D52726" w:rsidP="00AD646F">
                  <w:pPr>
                    <w:ind w:left="1980"/>
                    <w:rPr>
                      <w:rFonts w:ascii="Tahoma" w:hAnsi="Tahoma"/>
                      <w:spacing w:val="-2"/>
                      <w:sz w:val="18"/>
                    </w:rPr>
                  </w:pPr>
                </w:p>
                <w:p w:rsidR="00D52726" w:rsidRDefault="00D52726" w:rsidP="008C44C2">
                  <w:pPr>
                    <w:rPr>
                      <w:rFonts w:ascii="Tahoma" w:hAnsi="Tahoma"/>
                      <w:spacing w:val="-2"/>
                      <w:sz w:val="18"/>
                    </w:rPr>
                  </w:pPr>
                  <w:r>
                    <w:rPr>
                      <w:rFonts w:ascii="Tahoma" w:hAnsi="Tahoma"/>
                      <w:spacing w:val="-2"/>
                      <w:sz w:val="18"/>
                    </w:rPr>
                    <w:t xml:space="preserve">                           SOBRE N° 02: PROPUESTA ECONÓMICA</w:t>
                  </w:r>
                </w:p>
                <w:p w:rsidR="00D52726" w:rsidRDefault="00D52726" w:rsidP="008C44C2">
                  <w:pPr>
                    <w:rPr>
                      <w:rFonts w:ascii="Arial Narrow" w:hAnsi="Arial Narrow"/>
                      <w:spacing w:val="-2"/>
                      <w:sz w:val="18"/>
                    </w:rPr>
                  </w:pPr>
                  <w:r>
                    <w:rPr>
                      <w:rFonts w:ascii="Tahoma" w:hAnsi="Tahoma"/>
                      <w:spacing w:val="-2"/>
                      <w:sz w:val="18"/>
                    </w:rPr>
                    <w:t xml:space="preserve">                           NOMBRE / RAZÓN SOCIAL DEL POSTOR</w:t>
                  </w:r>
                </w:p>
                <w:p w:rsidR="00D52726" w:rsidRDefault="00D52726" w:rsidP="008C44C2">
                  <w:pPr>
                    <w:rPr>
                      <w:rFonts w:ascii="Arial Narrow" w:hAnsi="Arial Narrow"/>
                      <w:spacing w:val="-2"/>
                      <w:sz w:val="18"/>
                    </w:rPr>
                  </w:pPr>
                </w:p>
                <w:p w:rsidR="00D52726" w:rsidRDefault="00D52726" w:rsidP="008C44C2">
                  <w:pPr>
                    <w:rPr>
                      <w:rFonts w:ascii="Arial Narrow" w:hAnsi="Arial Narrow"/>
                      <w:spacing w:val="-2"/>
                      <w:sz w:val="18"/>
                    </w:rPr>
                  </w:pPr>
                </w:p>
                <w:p w:rsidR="00D52726" w:rsidRDefault="00D52726"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 xml:space="preserve">documentos que contengan información esencial de las propuestas se presentarán en idioma castellano o, en su defecto, acompañados de traducción oficial, salvo el caso de la información técnica complementaria contenida en folletos, instructivos, catálogos o similares, que </w:t>
      </w:r>
      <w:r w:rsidR="006C4D33" w:rsidRPr="00CA52C8">
        <w:rPr>
          <w:rFonts w:ascii="Tahoma" w:hAnsi="Tahoma" w:cs="Tahoma"/>
          <w:i w:val="0"/>
          <w:sz w:val="18"/>
          <w:szCs w:val="18"/>
          <w:lang w:val="es-ES_tradnl"/>
        </w:rPr>
        <w:lastRenderedPageBreak/>
        <w:t>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2C7F01"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2C7F01" w:rsidRPr="0055760F" w:rsidRDefault="002C7F01"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2C7F01">
        <w:rPr>
          <w:rFonts w:ascii="Tahoma" w:hAnsi="Tahoma" w:cs="Tahoma"/>
          <w:sz w:val="18"/>
          <w:szCs w:val="18"/>
          <w:highlight w:val="yellow"/>
          <w:lang w:val="es-ES_tradnl"/>
        </w:rPr>
        <w:t>Declaración jurada de garantía de los bienes.</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943A47" w:rsidRPr="0068284E" w:rsidRDefault="00812E82">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F634E" w:rsidRPr="0068284E">
        <w:rPr>
          <w:rFonts w:ascii="Tahoma" w:hAnsi="Tahoma" w:cs="Tahoma"/>
          <w:b/>
          <w:u w:val="single"/>
        </w:rPr>
        <w:t>0</w:t>
      </w:r>
      <w:r w:rsidR="0055760F">
        <w:rPr>
          <w:rFonts w:ascii="Tahoma" w:hAnsi="Tahoma" w:cs="Tahoma"/>
          <w:b/>
          <w:u w:val="single"/>
        </w:rPr>
        <w:t>8</w:t>
      </w:r>
      <w:r w:rsidR="00D52726">
        <w:rPr>
          <w:rFonts w:ascii="Tahoma" w:hAnsi="Tahoma" w:cs="Tahoma"/>
          <w:b/>
          <w:u w:val="single"/>
        </w:rPr>
        <w:t>5</w:t>
      </w:r>
      <w:r w:rsidR="00B52A79" w:rsidRPr="0068284E">
        <w:rPr>
          <w:rFonts w:ascii="Tahoma" w:hAnsi="Tahoma" w:cs="Tahoma"/>
          <w:b/>
          <w:u w:val="single"/>
        </w:rPr>
        <w:t>-</w:t>
      </w:r>
      <w:r w:rsidRPr="0068284E">
        <w:rPr>
          <w:rFonts w:ascii="Tahoma" w:hAnsi="Tahoma" w:cs="Tahoma"/>
          <w:b/>
          <w:u w:val="single"/>
        </w:rPr>
        <w:t>2009-LOGISTICA-MPJB</w:t>
      </w:r>
      <w:r w:rsidR="004C22ED" w:rsidRPr="0068284E">
        <w:rPr>
          <w:rFonts w:ascii="Tahoma" w:hAnsi="Tahoma" w:cs="Tahoma"/>
          <w:b/>
          <w:u w:val="single"/>
        </w:rPr>
        <w:t xml:space="preserve"> </w:t>
      </w:r>
    </w:p>
    <w:p w:rsidR="00147084" w:rsidRDefault="00147084" w:rsidP="00BF735A">
      <w:pPr>
        <w:pStyle w:val="Ttulo"/>
        <w:jc w:val="left"/>
        <w:rPr>
          <w:rFonts w:ascii="Tahoma" w:hAnsi="Tahoma" w:cs="Tahoma"/>
          <w:b/>
          <w:sz w:val="18"/>
          <w:szCs w:val="18"/>
        </w:rPr>
      </w:pPr>
    </w:p>
    <w:p w:rsidR="00095E86" w:rsidRDefault="00095E86" w:rsidP="00BF735A">
      <w:pPr>
        <w:pStyle w:val="Ttulo"/>
        <w:jc w:val="left"/>
        <w:rPr>
          <w:rFonts w:ascii="Tahoma" w:hAnsi="Tahoma" w:cs="Tahoma"/>
          <w:b/>
          <w:sz w:val="18"/>
          <w:szCs w:val="18"/>
        </w:rPr>
      </w:pPr>
    </w:p>
    <w:p w:rsidR="00095E86" w:rsidRDefault="00095E86" w:rsidP="00D671D0">
      <w:pPr>
        <w:tabs>
          <w:tab w:val="left" w:pos="2342"/>
        </w:tabs>
        <w:rPr>
          <w:rFonts w:asciiTheme="majorHAnsi" w:hAnsiTheme="majorHAnsi"/>
        </w:rPr>
      </w:pPr>
    </w:p>
    <w:p w:rsidR="0076175A" w:rsidRPr="006D31E8" w:rsidRDefault="0076175A" w:rsidP="0076175A">
      <w:pPr>
        <w:rPr>
          <w:rFonts w:ascii="Calibri" w:hAnsi="Calibri" w:cs="Arial"/>
          <w:b/>
          <w:i/>
          <w:sz w:val="32"/>
          <w:szCs w:val="32"/>
        </w:rPr>
      </w:pPr>
      <w:r w:rsidRPr="006D31E8">
        <w:rPr>
          <w:rFonts w:ascii="Calibri" w:hAnsi="Calibri" w:cs="Arial"/>
          <w:b/>
          <w:i/>
          <w:sz w:val="32"/>
          <w:szCs w:val="32"/>
        </w:rPr>
        <w:t xml:space="preserve">               </w:t>
      </w:r>
      <w:r>
        <w:rPr>
          <w:rFonts w:ascii="Calibri" w:hAnsi="Calibri" w:cs="Arial"/>
          <w:b/>
          <w:i/>
          <w:sz w:val="32"/>
          <w:szCs w:val="32"/>
          <w:u w:val="single"/>
        </w:rPr>
        <w:t>ESPECIFICACIONES TÉCNICAS</w:t>
      </w:r>
      <w:r>
        <w:rPr>
          <w:rFonts w:ascii="Calibri" w:hAnsi="Calibri" w:cs="Arial"/>
          <w:b/>
          <w:i/>
          <w:sz w:val="32"/>
          <w:szCs w:val="32"/>
        </w:rPr>
        <w:t xml:space="preserve">             </w:t>
      </w:r>
      <w:r>
        <w:rPr>
          <w:rFonts w:ascii="Calibri" w:hAnsi="Calibri" w:cs="Arial"/>
          <w:b/>
          <w:i/>
          <w:sz w:val="18"/>
          <w:szCs w:val="18"/>
        </w:rPr>
        <w:t>(C</w:t>
      </w:r>
      <w:r w:rsidRPr="006D31E8">
        <w:rPr>
          <w:rFonts w:ascii="Calibri" w:hAnsi="Calibri" w:cs="Arial"/>
          <w:b/>
          <w:i/>
          <w:sz w:val="18"/>
          <w:szCs w:val="18"/>
        </w:rPr>
        <w:t>/N Nº 1</w:t>
      </w:r>
      <w:r>
        <w:rPr>
          <w:rFonts w:ascii="Calibri" w:hAnsi="Calibri" w:cs="Arial"/>
          <w:b/>
          <w:i/>
          <w:sz w:val="18"/>
          <w:szCs w:val="18"/>
        </w:rPr>
        <w:t>18</w:t>
      </w:r>
      <w:r w:rsidRPr="006D31E8">
        <w:rPr>
          <w:rFonts w:ascii="Calibri" w:hAnsi="Calibri" w:cs="Arial"/>
          <w:b/>
          <w:i/>
          <w:sz w:val="18"/>
          <w:szCs w:val="18"/>
        </w:rPr>
        <w:t>-2009-310-GDUI-MPJB</w:t>
      </w:r>
      <w:r>
        <w:rPr>
          <w:rFonts w:ascii="Calibri" w:hAnsi="Calibri" w:cs="Arial"/>
          <w:b/>
          <w:i/>
          <w:sz w:val="18"/>
          <w:szCs w:val="18"/>
        </w:rPr>
        <w:t>)</w:t>
      </w:r>
    </w:p>
    <w:p w:rsidR="0076175A" w:rsidRDefault="0076175A" w:rsidP="0076175A">
      <w:pPr>
        <w:jc w:val="center"/>
        <w:rPr>
          <w:rFonts w:ascii="Calibri" w:hAnsi="Calibri" w:cs="Arial"/>
          <w:b/>
          <w:i/>
          <w:sz w:val="18"/>
          <w:szCs w:val="18"/>
        </w:rPr>
      </w:pP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FC58FD">
        <w:rPr>
          <w:rFonts w:ascii="Calibri" w:hAnsi="Calibri" w:cs="Arial"/>
          <w:b/>
          <w:i/>
          <w:sz w:val="18"/>
          <w:szCs w:val="18"/>
        </w:rPr>
        <w:t xml:space="preserve">   </w:t>
      </w:r>
      <w:r>
        <w:rPr>
          <w:rFonts w:ascii="Calibri" w:hAnsi="Calibri" w:cs="Arial"/>
          <w:b/>
          <w:i/>
          <w:sz w:val="18"/>
          <w:szCs w:val="18"/>
        </w:rPr>
        <w:t xml:space="preserve">            </w:t>
      </w:r>
      <w:r w:rsidRPr="00FC58FD">
        <w:rPr>
          <w:rFonts w:ascii="Calibri" w:hAnsi="Calibri" w:cs="Arial"/>
          <w:b/>
          <w:i/>
          <w:sz w:val="18"/>
          <w:szCs w:val="18"/>
        </w:rPr>
        <w:t xml:space="preserve"> </w:t>
      </w:r>
    </w:p>
    <w:p w:rsidR="0076175A" w:rsidRPr="00FC58FD" w:rsidRDefault="0076175A" w:rsidP="0076175A">
      <w:pPr>
        <w:jc w:val="right"/>
        <w:rPr>
          <w:rFonts w:ascii="Calibri" w:hAnsi="Calibri" w:cs="Arial"/>
          <w:b/>
          <w:i/>
          <w:sz w:val="18"/>
          <w:szCs w:val="18"/>
        </w:rPr>
      </w:pPr>
      <w:r w:rsidRPr="00FC58FD">
        <w:rPr>
          <w:rFonts w:ascii="Calibri" w:hAnsi="Calibri" w:cs="Arial"/>
          <w:b/>
          <w:i/>
          <w:sz w:val="18"/>
          <w:szCs w:val="18"/>
        </w:rPr>
        <w:t>FECHA: 1</w:t>
      </w:r>
      <w:r>
        <w:rPr>
          <w:rFonts w:ascii="Calibri" w:hAnsi="Calibri" w:cs="Arial"/>
          <w:b/>
          <w:i/>
          <w:sz w:val="18"/>
          <w:szCs w:val="18"/>
        </w:rPr>
        <w:t>1</w:t>
      </w:r>
      <w:r w:rsidRPr="00FC58FD">
        <w:rPr>
          <w:rFonts w:ascii="Calibri" w:hAnsi="Calibri" w:cs="Arial"/>
          <w:b/>
          <w:i/>
          <w:sz w:val="18"/>
          <w:szCs w:val="18"/>
        </w:rPr>
        <w:t>/1</w:t>
      </w:r>
      <w:r>
        <w:rPr>
          <w:rFonts w:ascii="Calibri" w:hAnsi="Calibri" w:cs="Arial"/>
          <w:b/>
          <w:i/>
          <w:sz w:val="18"/>
          <w:szCs w:val="18"/>
        </w:rPr>
        <w:t>2</w:t>
      </w:r>
      <w:r w:rsidRPr="00FC58FD">
        <w:rPr>
          <w:rFonts w:ascii="Calibri" w:hAnsi="Calibri" w:cs="Arial"/>
          <w:b/>
          <w:i/>
          <w:sz w:val="18"/>
          <w:szCs w:val="18"/>
        </w:rPr>
        <w:t>/2009</w:t>
      </w:r>
    </w:p>
    <w:p w:rsidR="0076175A" w:rsidRPr="00954C0E" w:rsidRDefault="0076175A" w:rsidP="0076175A">
      <w:pPr>
        <w:tabs>
          <w:tab w:val="left" w:pos="3480"/>
        </w:tabs>
        <w:jc w:val="both"/>
        <w:rPr>
          <w:rFonts w:ascii="Calibri" w:hAnsi="Calibri" w:cs="Arial"/>
          <w:b/>
          <w:i/>
          <w:sz w:val="28"/>
          <w:szCs w:val="28"/>
        </w:rPr>
      </w:pPr>
      <w:r>
        <w:rPr>
          <w:rFonts w:ascii="Calibri" w:hAnsi="Calibri" w:cs="Arial"/>
          <w:b/>
          <w:i/>
          <w:sz w:val="28"/>
          <w:szCs w:val="28"/>
        </w:rPr>
        <w:tab/>
      </w:r>
    </w:p>
    <w:p w:rsidR="0076175A" w:rsidRDefault="0076175A" w:rsidP="0076175A">
      <w:pPr>
        <w:jc w:val="both"/>
        <w:rPr>
          <w:rFonts w:ascii="Calibri" w:hAnsi="Calibri" w:cs="Arial"/>
          <w:b/>
          <w:i/>
          <w:sz w:val="22"/>
          <w:szCs w:val="22"/>
        </w:rPr>
      </w:pPr>
      <w:r w:rsidRPr="00954C0E">
        <w:rPr>
          <w:rFonts w:ascii="Calibri" w:hAnsi="Calibri" w:cs="Arial"/>
          <w:b/>
          <w:i/>
          <w:sz w:val="22"/>
          <w:szCs w:val="22"/>
        </w:rPr>
        <w:t>1. DESCRIPCIÓ</w:t>
      </w:r>
      <w:r>
        <w:rPr>
          <w:rFonts w:ascii="Calibri" w:hAnsi="Calibri" w:cs="Arial"/>
          <w:b/>
          <w:i/>
          <w:sz w:val="22"/>
          <w:szCs w:val="22"/>
        </w:rPr>
        <w:t>N</w:t>
      </w:r>
      <w:r w:rsidRPr="00954C0E">
        <w:rPr>
          <w:rFonts w:ascii="Calibri" w:hAnsi="Calibri" w:cs="Arial"/>
          <w:b/>
          <w:i/>
          <w:sz w:val="22"/>
          <w:szCs w:val="22"/>
        </w:rPr>
        <w:t>.-</w:t>
      </w:r>
    </w:p>
    <w:p w:rsidR="0076175A" w:rsidRPr="00954C0E" w:rsidRDefault="0076175A" w:rsidP="0076175A">
      <w:pPr>
        <w:jc w:val="both"/>
        <w:rPr>
          <w:rFonts w:ascii="Calibri" w:hAnsi="Calibri" w:cs="Arial"/>
          <w:b/>
          <w:i/>
          <w:sz w:val="22"/>
          <w:szCs w:val="22"/>
        </w:rPr>
      </w:pPr>
    </w:p>
    <w:p w:rsidR="0076175A" w:rsidRDefault="0076175A" w:rsidP="0076175A">
      <w:pPr>
        <w:jc w:val="both"/>
        <w:rPr>
          <w:rFonts w:ascii="Calibri" w:hAnsi="Calibri" w:cs="Arial"/>
          <w:i/>
          <w:sz w:val="22"/>
          <w:szCs w:val="22"/>
        </w:rPr>
      </w:pPr>
      <w:r w:rsidRPr="003E36EE">
        <w:rPr>
          <w:rFonts w:ascii="Calibri" w:hAnsi="Calibri" w:cs="Arial"/>
          <w:i/>
          <w:sz w:val="22"/>
          <w:szCs w:val="22"/>
        </w:rPr>
        <w:t xml:space="preserve">Adquisición de </w:t>
      </w:r>
      <w:r w:rsidRPr="00E06434">
        <w:rPr>
          <w:rFonts w:ascii="Calibri" w:hAnsi="Calibri" w:cs="Arial"/>
          <w:b/>
          <w:i/>
        </w:rPr>
        <w:t>A</w:t>
      </w:r>
      <w:r>
        <w:rPr>
          <w:rFonts w:ascii="Calibri" w:hAnsi="Calibri" w:cs="Arial"/>
          <w:b/>
          <w:i/>
        </w:rPr>
        <w:t xml:space="preserve">CCESORIOS </w:t>
      </w:r>
      <w:r w:rsidRPr="003E36EE">
        <w:rPr>
          <w:rFonts w:ascii="Calibri" w:hAnsi="Calibri" w:cs="Arial"/>
          <w:i/>
          <w:sz w:val="22"/>
          <w:szCs w:val="22"/>
        </w:rPr>
        <w:t>para los trabajos de la obra Construcción de Sistema de Riego Tecnificado Chipe</w:t>
      </w:r>
      <w:r>
        <w:rPr>
          <w:rFonts w:ascii="Calibri" w:hAnsi="Calibri" w:cs="Arial"/>
          <w:i/>
          <w:sz w:val="22"/>
          <w:szCs w:val="22"/>
        </w:rPr>
        <w:t>, a continuación se detalla las especificaciones técnicas de los accesorios.</w:t>
      </w:r>
    </w:p>
    <w:p w:rsidR="0076175A" w:rsidRDefault="0076175A" w:rsidP="0076175A">
      <w:pPr>
        <w:jc w:val="both"/>
        <w:rPr>
          <w:rFonts w:ascii="Calibri" w:hAnsi="Calibri" w:cs="Arial"/>
          <w:i/>
          <w:sz w:val="18"/>
          <w:szCs w:val="18"/>
        </w:rPr>
      </w:pPr>
    </w:p>
    <w:p w:rsidR="0076175A" w:rsidRPr="005767FB" w:rsidRDefault="0076175A" w:rsidP="0076175A">
      <w:pPr>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VÁLVULA REGULADORA Y SOSTENEDORA DE PRESIÓN DE 12" C/P</w:t>
      </w:r>
      <w:r>
        <w:rPr>
          <w:rFonts w:ascii="Calibri" w:eastAsia="Calibri" w:hAnsi="Calibri" w:cs="Arial"/>
          <w:b/>
          <w:i/>
          <w:sz w:val="16"/>
          <w:szCs w:val="16"/>
          <w:lang w:eastAsia="en-US"/>
        </w:rPr>
        <w:t xml:space="preserve"> (x </w:t>
      </w:r>
      <w:smartTag w:uri="urn:schemas-microsoft-com:office:smarttags" w:element="metricconverter">
        <w:smartTagPr>
          <w:attr w:name="ProductID" w:val="19”"/>
        </w:smartTagPr>
        <w:r>
          <w:rPr>
            <w:rFonts w:ascii="Calibri" w:eastAsia="Calibri" w:hAnsi="Calibri" w:cs="Arial"/>
            <w:b/>
            <w:i/>
            <w:sz w:val="16"/>
            <w:szCs w:val="16"/>
            <w:lang w:eastAsia="en-US"/>
          </w:rPr>
          <w:t>19”</w:t>
        </w:r>
      </w:smartTag>
      <w:r>
        <w:rPr>
          <w:rFonts w:ascii="Calibri" w:eastAsia="Calibri" w:hAnsi="Calibri" w:cs="Arial"/>
          <w:b/>
          <w:i/>
          <w:sz w:val="16"/>
          <w:szCs w:val="16"/>
          <w:lang w:eastAsia="en-US"/>
        </w:rPr>
        <w:t xml:space="preserve"> DE LONGITUD)</w:t>
      </w:r>
      <w:r w:rsidRPr="005767FB">
        <w:rPr>
          <w:rFonts w:ascii="Calibri" w:eastAsia="Calibri" w:hAnsi="Calibri" w:cs="Arial"/>
          <w:b/>
          <w:i/>
          <w:sz w:val="16"/>
          <w:szCs w:val="16"/>
          <w:lang w:eastAsia="en-US"/>
        </w:rPr>
        <w:t>:</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ES DE ACERO INOXIDABLE DE </w:t>
      </w:r>
      <w:smartTag w:uri="urn:schemas-microsoft-com:office:smarttags" w:element="metricconverter">
        <w:smartTagPr>
          <w:attr w:name="ProductID" w:val="12”"/>
        </w:smartTagPr>
        <w:r w:rsidRPr="005767FB">
          <w:rPr>
            <w:rFonts w:ascii="Calibri" w:eastAsia="Calibri" w:hAnsi="Calibri" w:cs="ArialNarrow"/>
            <w:i/>
            <w:sz w:val="16"/>
            <w:szCs w:val="16"/>
            <w:lang w:eastAsia="en-US"/>
          </w:rPr>
          <w:t>12”</w:t>
        </w:r>
      </w:smartTag>
      <w:r w:rsidRPr="005767FB">
        <w:rPr>
          <w:rFonts w:ascii="Calibri" w:eastAsia="Calibri" w:hAnsi="Calibri" w:cs="ArialNarrow"/>
          <w:i/>
          <w:sz w:val="16"/>
          <w:szCs w:val="16"/>
          <w:lang w:eastAsia="en-US"/>
        </w:rPr>
        <w:t xml:space="preserve"> BRIDADA EN LOS EXTREMOS.</w:t>
      </w:r>
    </w:p>
    <w:p w:rsidR="0076175A" w:rsidRPr="005767FB" w:rsidRDefault="0076175A" w:rsidP="0076175A">
      <w:pPr>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VÁLVULA DE AIRE DE DOBLE EFECTO DE 2" R/M:</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ES DE PVC DE </w:t>
      </w:r>
      <w:smartTag w:uri="urn:schemas-microsoft-com:office:smarttags" w:element="metricconverter">
        <w:smartTagPr>
          <w:attr w:name="ProductID" w:val="2”"/>
        </w:smartTagPr>
        <w:r w:rsidRPr="005767FB">
          <w:rPr>
            <w:rFonts w:ascii="Calibri" w:eastAsia="Calibri" w:hAnsi="Calibri" w:cs="ArialNarrow"/>
            <w:i/>
            <w:sz w:val="16"/>
            <w:szCs w:val="16"/>
            <w:lang w:eastAsia="en-US"/>
          </w:rPr>
          <w:t>2”</w:t>
        </w:r>
      </w:smartTag>
      <w:r w:rsidRPr="005767FB">
        <w:rPr>
          <w:rFonts w:ascii="Calibri" w:eastAsia="Calibri" w:hAnsi="Calibri" w:cs="ArialNarrow"/>
          <w:i/>
          <w:sz w:val="16"/>
          <w:szCs w:val="16"/>
          <w:lang w:eastAsia="en-US"/>
        </w:rPr>
        <w:t xml:space="preserve"> CON CONEXIÓN ROSCA MACHO.</w:t>
      </w:r>
    </w:p>
    <w:p w:rsidR="0076175A" w:rsidRPr="004E23FC" w:rsidRDefault="0076175A" w:rsidP="0076175A">
      <w:pPr>
        <w:jc w:val="both"/>
        <w:rPr>
          <w:rFonts w:ascii="Calibri" w:hAnsi="Calibri" w:cs="Arial"/>
          <w:b/>
          <w:i/>
          <w:sz w:val="16"/>
          <w:szCs w:val="16"/>
        </w:rPr>
      </w:pPr>
      <w:r w:rsidRPr="004E23FC">
        <w:rPr>
          <w:rFonts w:ascii="Calibri" w:hAnsi="Calibri" w:cs="Arial"/>
          <w:b/>
          <w:i/>
          <w:sz w:val="16"/>
          <w:szCs w:val="16"/>
        </w:rPr>
        <w:t>VÁLVULA DE 3 VÍAS DE BRONCE 1/8" R/M Y 3 SALIDAS DE 1/4" R/H.</w:t>
      </w:r>
    </w:p>
    <w:p w:rsidR="0076175A" w:rsidRPr="004E23FC" w:rsidRDefault="0076175A" w:rsidP="0076175A">
      <w:pPr>
        <w:jc w:val="both"/>
        <w:rPr>
          <w:rFonts w:ascii="Calibri" w:hAnsi="Calibri" w:cs="Arial"/>
          <w:i/>
          <w:sz w:val="22"/>
          <w:szCs w:val="22"/>
        </w:rPr>
      </w:pPr>
    </w:p>
    <w:p w:rsidR="0076175A" w:rsidRDefault="0076175A" w:rsidP="0076175A">
      <w:pPr>
        <w:jc w:val="both"/>
        <w:rPr>
          <w:rFonts w:ascii="Calibri" w:hAnsi="Calibri" w:cs="Arial"/>
          <w:b/>
          <w:i/>
          <w:sz w:val="22"/>
          <w:szCs w:val="22"/>
        </w:rPr>
      </w:pPr>
      <w:r>
        <w:rPr>
          <w:rFonts w:ascii="Calibri" w:hAnsi="Calibri" w:cs="Arial"/>
          <w:b/>
          <w:i/>
          <w:sz w:val="22"/>
          <w:szCs w:val="22"/>
        </w:rPr>
        <w:t>2</w:t>
      </w:r>
      <w:r w:rsidRPr="00954C0E">
        <w:rPr>
          <w:rFonts w:ascii="Calibri" w:hAnsi="Calibri" w:cs="Arial"/>
          <w:b/>
          <w:i/>
          <w:sz w:val="22"/>
          <w:szCs w:val="22"/>
        </w:rPr>
        <w:t>. OTRAS CONDICIONES.-</w:t>
      </w:r>
    </w:p>
    <w:p w:rsidR="0076175A" w:rsidRDefault="0076175A" w:rsidP="0076175A">
      <w:pPr>
        <w:jc w:val="both"/>
        <w:rPr>
          <w:rFonts w:ascii="Calibri" w:hAnsi="Calibri" w:cs="Arial"/>
          <w:b/>
          <w:i/>
          <w:sz w:val="22"/>
          <w:szCs w:val="22"/>
        </w:rPr>
      </w:pPr>
    </w:p>
    <w:p w:rsidR="0076175A" w:rsidRPr="00A15198" w:rsidRDefault="0076175A" w:rsidP="0076175A">
      <w:pPr>
        <w:jc w:val="both"/>
        <w:rPr>
          <w:rFonts w:ascii="Calibri" w:hAnsi="Calibri" w:cs="Arial"/>
          <w:b/>
          <w:i/>
          <w:sz w:val="22"/>
          <w:szCs w:val="22"/>
        </w:rPr>
      </w:pPr>
      <w:r>
        <w:rPr>
          <w:rFonts w:ascii="Calibri" w:hAnsi="Calibri" w:cs="Arial"/>
          <w:i/>
          <w:sz w:val="22"/>
          <w:szCs w:val="22"/>
        </w:rPr>
        <w:t xml:space="preserve">- El proveedor deberá entregar los accesorios en el </w:t>
      </w:r>
      <w:r w:rsidRPr="006732DC">
        <w:rPr>
          <w:rFonts w:ascii="Calibri" w:hAnsi="Calibri" w:cs="Arial"/>
          <w:i/>
        </w:rPr>
        <w:t>ALMACÉN CENTRAL</w:t>
      </w:r>
      <w:r>
        <w:rPr>
          <w:rFonts w:ascii="Calibri" w:hAnsi="Calibri" w:cs="Arial"/>
          <w:i/>
          <w:sz w:val="22"/>
          <w:szCs w:val="22"/>
        </w:rPr>
        <w:t xml:space="preserve"> de </w:t>
      </w:r>
      <w:smartTag w:uri="urn:schemas-microsoft-com:office:smarttags" w:element="PersonName">
        <w:smartTagPr>
          <w:attr w:name="ProductID" w:val="la M.P"/>
        </w:smartTagPr>
        <w:r>
          <w:rPr>
            <w:rFonts w:ascii="Calibri" w:hAnsi="Calibri" w:cs="Arial"/>
            <w:i/>
            <w:sz w:val="22"/>
            <w:szCs w:val="22"/>
          </w:rPr>
          <w:t>la M.P</w:t>
        </w:r>
      </w:smartTag>
      <w:r>
        <w:rPr>
          <w:rFonts w:ascii="Calibri" w:hAnsi="Calibri" w:cs="Arial"/>
          <w:i/>
          <w:sz w:val="22"/>
          <w:szCs w:val="22"/>
        </w:rPr>
        <w:t xml:space="preserve">.J.B., </w:t>
      </w:r>
      <w:r w:rsidRPr="00954C0E">
        <w:rPr>
          <w:rFonts w:ascii="Calibri" w:hAnsi="Calibri" w:cs="Arial"/>
          <w:i/>
          <w:sz w:val="22"/>
          <w:szCs w:val="22"/>
        </w:rPr>
        <w:t xml:space="preserve">después que se emita </w:t>
      </w:r>
      <w:smartTag w:uri="urn:schemas-microsoft-com:office:smarttags" w:element="PersonName">
        <w:smartTagPr>
          <w:attr w:name="ProductID" w:val="la Orden"/>
        </w:smartTagPr>
        <w:r w:rsidRPr="00954C0E">
          <w:rPr>
            <w:rFonts w:ascii="Calibri" w:hAnsi="Calibri" w:cs="Arial"/>
            <w:i/>
            <w:sz w:val="22"/>
            <w:szCs w:val="22"/>
          </w:rPr>
          <w:t>la Orden</w:t>
        </w:r>
      </w:smartTag>
      <w:r w:rsidRPr="00954C0E">
        <w:rPr>
          <w:rFonts w:ascii="Calibri" w:hAnsi="Calibri" w:cs="Arial"/>
          <w:i/>
          <w:sz w:val="22"/>
          <w:szCs w:val="22"/>
        </w:rPr>
        <w:t xml:space="preserve"> de </w:t>
      </w:r>
      <w:r>
        <w:rPr>
          <w:rFonts w:ascii="Calibri" w:hAnsi="Calibri" w:cs="Arial"/>
          <w:i/>
          <w:sz w:val="22"/>
          <w:szCs w:val="22"/>
        </w:rPr>
        <w:t>Compra</w:t>
      </w:r>
      <w:r w:rsidRPr="00954C0E">
        <w:rPr>
          <w:rFonts w:ascii="Calibri" w:hAnsi="Calibri" w:cs="Arial"/>
          <w:i/>
          <w:sz w:val="22"/>
          <w:szCs w:val="22"/>
        </w:rPr>
        <w:t xml:space="preserve">, de acuerdo a las especificaciones del Cuadro de Necesidades Nº </w:t>
      </w:r>
      <w:r>
        <w:rPr>
          <w:rFonts w:ascii="Calibri" w:hAnsi="Calibri" w:cs="Arial"/>
          <w:i/>
          <w:sz w:val="22"/>
          <w:szCs w:val="22"/>
        </w:rPr>
        <w:t>118</w:t>
      </w:r>
      <w:r w:rsidRPr="00954C0E">
        <w:rPr>
          <w:rFonts w:ascii="Calibri" w:hAnsi="Calibri" w:cs="Arial"/>
          <w:i/>
          <w:sz w:val="22"/>
          <w:szCs w:val="22"/>
        </w:rPr>
        <w:t>-2009-310-GDUI-MPJB</w:t>
      </w:r>
      <w:r>
        <w:rPr>
          <w:rFonts w:ascii="Calibri" w:hAnsi="Calibri" w:cs="Arial"/>
          <w:i/>
          <w:sz w:val="22"/>
          <w:szCs w:val="22"/>
        </w:rPr>
        <w:t>.</w:t>
      </w:r>
    </w:p>
    <w:p w:rsidR="0076175A" w:rsidRPr="006C0351" w:rsidRDefault="0076175A" w:rsidP="0076175A">
      <w:pPr>
        <w:jc w:val="both"/>
        <w:rPr>
          <w:rFonts w:ascii="Calibri" w:hAnsi="Calibri" w:cs="Arial"/>
          <w:b/>
          <w:i/>
          <w:sz w:val="22"/>
          <w:szCs w:val="22"/>
        </w:rPr>
      </w:pPr>
      <w:r w:rsidRPr="006C0351">
        <w:rPr>
          <w:rFonts w:ascii="Calibri" w:hAnsi="Calibri" w:cs="Arial"/>
          <w:b/>
          <w:i/>
          <w:sz w:val="22"/>
          <w:szCs w:val="22"/>
        </w:rPr>
        <w:t>- Los accesorios deberán ser de primera calidad.</w:t>
      </w:r>
    </w:p>
    <w:p w:rsidR="0076175A" w:rsidRDefault="0076175A" w:rsidP="0076175A">
      <w:pPr>
        <w:jc w:val="both"/>
        <w:rPr>
          <w:rFonts w:ascii="Calibri" w:hAnsi="Calibri" w:cs="Arial"/>
          <w:i/>
          <w:sz w:val="22"/>
          <w:szCs w:val="22"/>
        </w:rPr>
      </w:pPr>
    </w:p>
    <w:p w:rsidR="0076175A" w:rsidRDefault="0076175A" w:rsidP="0076175A">
      <w:pPr>
        <w:jc w:val="both"/>
        <w:rPr>
          <w:rFonts w:ascii="Calibri" w:hAnsi="Calibri" w:cs="Arial"/>
          <w:b/>
          <w:bCs/>
          <w:i/>
          <w:sz w:val="22"/>
          <w:szCs w:val="22"/>
        </w:rPr>
      </w:pPr>
      <w:r>
        <w:rPr>
          <w:rFonts w:ascii="Calibri" w:hAnsi="Calibri" w:cs="Arial"/>
          <w:b/>
          <w:bCs/>
          <w:i/>
          <w:sz w:val="22"/>
          <w:szCs w:val="22"/>
        </w:rPr>
        <w:t>3</w:t>
      </w:r>
      <w:r w:rsidRPr="00240A36">
        <w:rPr>
          <w:rFonts w:ascii="Calibri" w:hAnsi="Calibri" w:cs="Arial"/>
          <w:b/>
          <w:bCs/>
          <w:i/>
          <w:sz w:val="22"/>
          <w:szCs w:val="22"/>
        </w:rPr>
        <w:t>. PLAZO DE ENTREGA.-</w:t>
      </w:r>
    </w:p>
    <w:p w:rsidR="0076175A" w:rsidRPr="00240A36" w:rsidRDefault="0076175A" w:rsidP="0076175A">
      <w:pPr>
        <w:jc w:val="both"/>
        <w:rPr>
          <w:rFonts w:ascii="Calibri" w:hAnsi="Calibri" w:cs="Arial"/>
          <w:b/>
          <w:bCs/>
          <w:i/>
          <w:sz w:val="22"/>
          <w:szCs w:val="22"/>
        </w:rPr>
      </w:pPr>
    </w:p>
    <w:p w:rsidR="0076175A" w:rsidRDefault="0076175A" w:rsidP="0076175A">
      <w:pPr>
        <w:jc w:val="both"/>
        <w:rPr>
          <w:rFonts w:ascii="Calibri" w:hAnsi="Calibri" w:cs="Arial"/>
          <w:b/>
          <w:bCs/>
          <w:i/>
          <w:sz w:val="22"/>
          <w:szCs w:val="22"/>
        </w:rPr>
      </w:pPr>
      <w:r>
        <w:rPr>
          <w:rFonts w:ascii="Calibri" w:hAnsi="Calibri" w:cs="Arial"/>
          <w:b/>
          <w:bCs/>
          <w:i/>
          <w:sz w:val="22"/>
          <w:szCs w:val="22"/>
        </w:rPr>
        <w:t>Máximo de 15</w:t>
      </w:r>
      <w:r w:rsidRPr="00240A36">
        <w:rPr>
          <w:rFonts w:ascii="Calibri" w:hAnsi="Calibri" w:cs="Arial"/>
          <w:b/>
          <w:bCs/>
          <w:i/>
          <w:sz w:val="22"/>
          <w:szCs w:val="22"/>
        </w:rPr>
        <w:t xml:space="preserve"> días calendario </w:t>
      </w:r>
      <w:r w:rsidRPr="00240A36">
        <w:rPr>
          <w:rFonts w:ascii="Calibri" w:hAnsi="Calibri" w:cs="Arial"/>
          <w:bCs/>
          <w:i/>
          <w:sz w:val="22"/>
          <w:szCs w:val="22"/>
        </w:rPr>
        <w:t xml:space="preserve">después de </w:t>
      </w:r>
      <w:r>
        <w:rPr>
          <w:rFonts w:ascii="Calibri" w:hAnsi="Calibri" w:cs="Arial"/>
          <w:bCs/>
          <w:i/>
          <w:sz w:val="22"/>
          <w:szCs w:val="22"/>
        </w:rPr>
        <w:t xml:space="preserve">que el proveedor reciba </w:t>
      </w:r>
      <w:smartTag w:uri="urn:schemas-microsoft-com:office:smarttags" w:element="PersonName">
        <w:smartTagPr>
          <w:attr w:name="ProductID" w:val="la Orden"/>
        </w:smartTagPr>
        <w:r w:rsidRPr="00240A36">
          <w:rPr>
            <w:rFonts w:ascii="Calibri" w:hAnsi="Calibri" w:cs="Arial"/>
            <w:bCs/>
            <w:i/>
            <w:sz w:val="22"/>
            <w:szCs w:val="22"/>
          </w:rPr>
          <w:t>la Orden</w:t>
        </w:r>
      </w:smartTag>
      <w:r w:rsidRPr="00240A36">
        <w:rPr>
          <w:rFonts w:ascii="Calibri" w:hAnsi="Calibri" w:cs="Arial"/>
          <w:bCs/>
          <w:i/>
          <w:sz w:val="22"/>
          <w:szCs w:val="22"/>
        </w:rPr>
        <w:t xml:space="preserve"> de </w:t>
      </w:r>
      <w:r>
        <w:rPr>
          <w:rFonts w:ascii="Calibri" w:hAnsi="Calibri" w:cs="Arial"/>
          <w:bCs/>
          <w:i/>
          <w:sz w:val="22"/>
          <w:szCs w:val="22"/>
        </w:rPr>
        <w:t>Compra</w:t>
      </w:r>
      <w:r w:rsidRPr="00240A36">
        <w:rPr>
          <w:rFonts w:ascii="Calibri" w:hAnsi="Calibri" w:cs="Arial"/>
          <w:bCs/>
          <w:i/>
          <w:sz w:val="22"/>
          <w:szCs w:val="22"/>
        </w:rPr>
        <w:t xml:space="preserve">, </w:t>
      </w:r>
      <w:r w:rsidRPr="00240A36">
        <w:rPr>
          <w:rFonts w:ascii="Calibri" w:hAnsi="Calibri" w:cs="Arial"/>
          <w:b/>
          <w:bCs/>
          <w:i/>
          <w:sz w:val="22"/>
          <w:szCs w:val="22"/>
        </w:rPr>
        <w:t>en  caso de incumplimiento se someterá de acuerdo al reglamento de CONSUCODE.</w:t>
      </w:r>
    </w:p>
    <w:p w:rsidR="0076175A" w:rsidRPr="00954C0E" w:rsidRDefault="0076175A" w:rsidP="0076175A">
      <w:pPr>
        <w:jc w:val="both"/>
        <w:rPr>
          <w:rFonts w:ascii="Calibri" w:hAnsi="Calibri" w:cs="Arial"/>
          <w:i/>
          <w:sz w:val="22"/>
          <w:szCs w:val="22"/>
        </w:rPr>
      </w:pPr>
    </w:p>
    <w:p w:rsidR="0076175A" w:rsidRDefault="0076175A" w:rsidP="0076175A">
      <w:pPr>
        <w:jc w:val="both"/>
        <w:rPr>
          <w:rFonts w:ascii="Calibri" w:hAnsi="Calibri" w:cs="Arial"/>
          <w:b/>
          <w:i/>
          <w:sz w:val="22"/>
          <w:szCs w:val="22"/>
        </w:rPr>
      </w:pPr>
      <w:r>
        <w:rPr>
          <w:rFonts w:ascii="Calibri" w:hAnsi="Calibri" w:cs="Arial"/>
          <w:b/>
          <w:i/>
          <w:sz w:val="22"/>
          <w:szCs w:val="22"/>
        </w:rPr>
        <w:t>4</w:t>
      </w:r>
      <w:r w:rsidRPr="00954C0E">
        <w:rPr>
          <w:rFonts w:ascii="Calibri" w:hAnsi="Calibri" w:cs="Arial"/>
          <w:b/>
          <w:i/>
          <w:sz w:val="22"/>
          <w:szCs w:val="22"/>
        </w:rPr>
        <w:t>. FORMA DE PAGO.-</w:t>
      </w:r>
    </w:p>
    <w:p w:rsidR="0076175A" w:rsidRPr="009144FD" w:rsidRDefault="0076175A" w:rsidP="0076175A">
      <w:pPr>
        <w:jc w:val="both"/>
        <w:rPr>
          <w:rFonts w:ascii="Calibri" w:hAnsi="Calibri" w:cs="Arial"/>
          <w:b/>
          <w:i/>
          <w:sz w:val="22"/>
          <w:szCs w:val="22"/>
        </w:rPr>
      </w:pPr>
    </w:p>
    <w:p w:rsidR="0076175A" w:rsidRPr="00954C0E" w:rsidRDefault="0076175A" w:rsidP="0076175A">
      <w:pPr>
        <w:jc w:val="both"/>
        <w:rPr>
          <w:rFonts w:ascii="Calibri" w:hAnsi="Calibri" w:cs="Arial"/>
          <w:i/>
          <w:sz w:val="22"/>
          <w:szCs w:val="22"/>
        </w:rPr>
      </w:pPr>
      <w:r w:rsidRPr="006732DC">
        <w:rPr>
          <w:rFonts w:ascii="Calibri" w:hAnsi="Calibri" w:cs="Arial"/>
          <w:i/>
        </w:rPr>
        <w:t>ALMACÉN CENTRAL</w:t>
      </w:r>
      <w:r>
        <w:rPr>
          <w:rFonts w:ascii="Calibri" w:hAnsi="Calibri" w:cs="Arial"/>
          <w:i/>
          <w:sz w:val="22"/>
          <w:szCs w:val="22"/>
        </w:rPr>
        <w:t xml:space="preserve"> deberá tramitar el pago </w:t>
      </w:r>
      <w:r w:rsidRPr="006732DC">
        <w:rPr>
          <w:rFonts w:ascii="Calibri" w:hAnsi="Calibri" w:cs="Arial"/>
          <w:b/>
          <w:i/>
          <w:sz w:val="22"/>
          <w:szCs w:val="22"/>
        </w:rPr>
        <w:t>después que</w:t>
      </w:r>
      <w:r>
        <w:rPr>
          <w:rFonts w:ascii="Calibri" w:hAnsi="Calibri" w:cs="Arial"/>
          <w:i/>
          <w:sz w:val="22"/>
          <w:szCs w:val="22"/>
        </w:rPr>
        <w:t xml:space="preserve"> </w:t>
      </w:r>
      <w:r w:rsidRPr="00954C0E">
        <w:rPr>
          <w:rFonts w:ascii="Calibri" w:hAnsi="Calibri" w:cs="Arial"/>
          <w:b/>
          <w:i/>
          <w:sz w:val="22"/>
          <w:szCs w:val="22"/>
        </w:rPr>
        <w:t>e</w:t>
      </w:r>
      <w:r>
        <w:rPr>
          <w:rFonts w:ascii="Calibri" w:hAnsi="Calibri" w:cs="Arial"/>
          <w:b/>
          <w:i/>
          <w:sz w:val="22"/>
          <w:szCs w:val="22"/>
        </w:rPr>
        <w:t xml:space="preserve">sta Residencia firme </w:t>
      </w:r>
      <w:smartTag w:uri="urn:schemas-microsoft-com:office:smarttags" w:element="PersonName">
        <w:smartTagPr>
          <w:attr w:name="ProductID" w:val="la PECOSA"/>
        </w:smartTagPr>
        <w:r>
          <w:rPr>
            <w:rFonts w:ascii="Calibri" w:hAnsi="Calibri" w:cs="Arial"/>
            <w:b/>
            <w:i/>
            <w:sz w:val="22"/>
            <w:szCs w:val="22"/>
          </w:rPr>
          <w:t>la PECOSA</w:t>
        </w:r>
      </w:smartTag>
      <w:r>
        <w:rPr>
          <w:rFonts w:ascii="Calibri" w:hAnsi="Calibri" w:cs="Arial"/>
          <w:b/>
          <w:i/>
          <w:sz w:val="22"/>
          <w:szCs w:val="22"/>
        </w:rPr>
        <w:t xml:space="preserve"> correspondiente</w:t>
      </w:r>
      <w:r w:rsidRPr="00954C0E">
        <w:rPr>
          <w:rFonts w:ascii="Calibri" w:hAnsi="Calibri" w:cs="Arial"/>
          <w:i/>
          <w:sz w:val="22"/>
          <w:szCs w:val="22"/>
        </w:rPr>
        <w:t xml:space="preserve">, adjuntando los documentos necesarios y de acuerdo a las normas que indique </w:t>
      </w:r>
      <w:smartTag w:uri="urn:schemas-microsoft-com:office:smarttags" w:element="PersonName">
        <w:smartTagPr>
          <w:attr w:name="ProductID" w:val="la Municipalidad Provincial"/>
        </w:smartTagPr>
        <w:r w:rsidRPr="00954C0E">
          <w:rPr>
            <w:rFonts w:ascii="Calibri" w:hAnsi="Calibri" w:cs="Arial"/>
            <w:i/>
            <w:sz w:val="22"/>
            <w:szCs w:val="22"/>
          </w:rPr>
          <w:t>la Municipalidad Provincial</w:t>
        </w:r>
      </w:smartTag>
      <w:r w:rsidRPr="00954C0E">
        <w:rPr>
          <w:rFonts w:ascii="Calibri" w:hAnsi="Calibri" w:cs="Arial"/>
          <w:i/>
          <w:sz w:val="22"/>
          <w:szCs w:val="22"/>
        </w:rPr>
        <w:t xml:space="preserve"> Jorge Basadre.</w:t>
      </w:r>
    </w:p>
    <w:p w:rsidR="0076175A" w:rsidRPr="00954C0E" w:rsidRDefault="0076175A" w:rsidP="0076175A">
      <w:pPr>
        <w:jc w:val="both"/>
        <w:rPr>
          <w:rFonts w:ascii="Calibri" w:hAnsi="Calibri" w:cs="Arial"/>
          <w:i/>
          <w:sz w:val="22"/>
          <w:szCs w:val="22"/>
        </w:rPr>
      </w:pPr>
    </w:p>
    <w:p w:rsidR="0076175A" w:rsidRDefault="0076175A" w:rsidP="0076175A">
      <w:pPr>
        <w:jc w:val="both"/>
        <w:rPr>
          <w:rFonts w:ascii="Calibri" w:hAnsi="Calibri" w:cs="Arial"/>
          <w:b/>
          <w:i/>
          <w:sz w:val="22"/>
          <w:szCs w:val="22"/>
        </w:rPr>
      </w:pPr>
      <w:r>
        <w:rPr>
          <w:rFonts w:ascii="Calibri" w:hAnsi="Calibri" w:cs="Arial"/>
          <w:b/>
          <w:i/>
          <w:sz w:val="22"/>
          <w:szCs w:val="22"/>
        </w:rPr>
        <w:t>5</w:t>
      </w:r>
      <w:r w:rsidRPr="00954C0E">
        <w:rPr>
          <w:rFonts w:ascii="Calibri" w:hAnsi="Calibri" w:cs="Arial"/>
          <w:b/>
          <w:i/>
          <w:sz w:val="22"/>
          <w:szCs w:val="22"/>
        </w:rPr>
        <w:t>. AFECTACIÓN PRESUPUESTAL.-</w:t>
      </w:r>
    </w:p>
    <w:p w:rsidR="0076175A" w:rsidRPr="00954C0E" w:rsidRDefault="0076175A" w:rsidP="0076175A">
      <w:pPr>
        <w:jc w:val="both"/>
        <w:rPr>
          <w:rFonts w:ascii="Calibri" w:hAnsi="Calibri" w:cs="Arial"/>
          <w:b/>
          <w:i/>
          <w:sz w:val="22"/>
          <w:szCs w:val="22"/>
        </w:rPr>
      </w:pPr>
    </w:p>
    <w:p w:rsidR="0076175A" w:rsidRPr="00954C0E" w:rsidRDefault="0076175A" w:rsidP="0076175A">
      <w:pPr>
        <w:tabs>
          <w:tab w:val="num" w:pos="720"/>
        </w:tabs>
        <w:ind w:left="720"/>
        <w:jc w:val="both"/>
        <w:rPr>
          <w:rFonts w:ascii="Calibri" w:hAnsi="Calibri" w:cs="Arial"/>
          <w:i/>
          <w:sz w:val="22"/>
          <w:szCs w:val="22"/>
        </w:rPr>
      </w:pPr>
      <w:r w:rsidRPr="00954C0E">
        <w:rPr>
          <w:rFonts w:ascii="Calibri" w:hAnsi="Calibri" w:cs="Arial"/>
          <w:i/>
          <w:sz w:val="22"/>
          <w:szCs w:val="22"/>
        </w:rPr>
        <w:t xml:space="preserve"> OBRA     </w:t>
      </w:r>
      <w:r w:rsidRPr="00954C0E">
        <w:rPr>
          <w:rFonts w:ascii="Calibri" w:hAnsi="Calibri" w:cs="Arial"/>
          <w:i/>
          <w:sz w:val="22"/>
          <w:szCs w:val="22"/>
        </w:rPr>
        <w:tab/>
      </w:r>
      <w:r w:rsidRPr="00954C0E">
        <w:rPr>
          <w:rFonts w:ascii="Calibri" w:hAnsi="Calibri" w:cs="Arial"/>
          <w:i/>
          <w:sz w:val="22"/>
          <w:szCs w:val="22"/>
        </w:rPr>
        <w:tab/>
        <w:t xml:space="preserve">   : Construcción de Sistema de Riego Tecnificado Chipe.</w:t>
      </w:r>
      <w:r w:rsidRPr="00954C0E">
        <w:rPr>
          <w:rFonts w:ascii="Calibri" w:hAnsi="Calibri" w:cs="Arial"/>
          <w:i/>
          <w:sz w:val="22"/>
          <w:szCs w:val="22"/>
        </w:rPr>
        <w:tab/>
      </w:r>
    </w:p>
    <w:p w:rsidR="0076175A" w:rsidRPr="00954C0E" w:rsidRDefault="0076175A" w:rsidP="0076175A">
      <w:pPr>
        <w:tabs>
          <w:tab w:val="num" w:pos="720"/>
        </w:tabs>
        <w:jc w:val="both"/>
        <w:rPr>
          <w:rFonts w:ascii="Calibri" w:hAnsi="Calibri" w:cs="Arial"/>
          <w:i/>
          <w:sz w:val="22"/>
          <w:szCs w:val="22"/>
        </w:rPr>
      </w:pPr>
      <w:r w:rsidRPr="00954C0E">
        <w:rPr>
          <w:rFonts w:ascii="Calibri" w:hAnsi="Calibri" w:cs="Arial"/>
          <w:i/>
          <w:sz w:val="22"/>
          <w:szCs w:val="22"/>
        </w:rPr>
        <w:tab/>
        <w:t xml:space="preserve"> CÓDIGO</w:t>
      </w:r>
      <w:r w:rsidRPr="00954C0E">
        <w:rPr>
          <w:rFonts w:ascii="Calibri" w:hAnsi="Calibri" w:cs="Arial"/>
          <w:i/>
          <w:sz w:val="22"/>
          <w:szCs w:val="22"/>
        </w:rPr>
        <w:tab/>
      </w:r>
      <w:r w:rsidRPr="00954C0E">
        <w:rPr>
          <w:rFonts w:ascii="Calibri" w:hAnsi="Calibri" w:cs="Arial"/>
          <w:i/>
          <w:sz w:val="22"/>
          <w:szCs w:val="22"/>
        </w:rPr>
        <w:tab/>
        <w:t xml:space="preserve">   : 310</w:t>
      </w:r>
      <w:r w:rsidRPr="00954C0E">
        <w:rPr>
          <w:rFonts w:ascii="Calibri" w:hAnsi="Calibri" w:cs="Arial"/>
          <w:i/>
          <w:sz w:val="22"/>
          <w:szCs w:val="22"/>
        </w:rPr>
        <w:tab/>
      </w:r>
    </w:p>
    <w:p w:rsidR="0076175A" w:rsidRPr="00954C0E" w:rsidRDefault="0076175A" w:rsidP="0076175A">
      <w:pPr>
        <w:tabs>
          <w:tab w:val="num" w:pos="720"/>
        </w:tabs>
        <w:jc w:val="both"/>
        <w:rPr>
          <w:rFonts w:ascii="Calibri" w:hAnsi="Calibri" w:cs="Arial"/>
          <w:i/>
          <w:sz w:val="22"/>
          <w:szCs w:val="22"/>
        </w:rPr>
      </w:pPr>
      <w:r w:rsidRPr="00954C0E">
        <w:rPr>
          <w:rFonts w:ascii="Calibri" w:hAnsi="Calibri" w:cs="Arial"/>
          <w:i/>
          <w:sz w:val="22"/>
          <w:szCs w:val="22"/>
        </w:rPr>
        <w:tab/>
        <w:t xml:space="preserve"> FUENTE DE FINANC.        : </w:t>
      </w:r>
      <w:r>
        <w:rPr>
          <w:rFonts w:ascii="Calibri" w:hAnsi="Calibri" w:cs="Arial"/>
          <w:i/>
          <w:sz w:val="22"/>
          <w:szCs w:val="22"/>
        </w:rPr>
        <w:t xml:space="preserve">Canon </w:t>
      </w:r>
      <w:r w:rsidRPr="00954C0E">
        <w:rPr>
          <w:rFonts w:ascii="Calibri" w:hAnsi="Calibri" w:cs="Arial"/>
          <w:i/>
          <w:sz w:val="22"/>
          <w:szCs w:val="22"/>
        </w:rPr>
        <w:t>Minero</w:t>
      </w:r>
    </w:p>
    <w:p w:rsidR="0076175A" w:rsidRPr="009144FD" w:rsidRDefault="0076175A" w:rsidP="0076175A">
      <w:pPr>
        <w:jc w:val="both"/>
        <w:rPr>
          <w:rFonts w:ascii="Calibri" w:hAnsi="Calibri" w:cs="Arial"/>
          <w:i/>
          <w:sz w:val="22"/>
          <w:szCs w:val="22"/>
        </w:rPr>
      </w:pPr>
      <w:r w:rsidRPr="00954C0E">
        <w:rPr>
          <w:rFonts w:ascii="Calibri" w:hAnsi="Calibri" w:cs="Arial"/>
          <w:i/>
          <w:sz w:val="22"/>
          <w:szCs w:val="22"/>
        </w:rPr>
        <w:tab/>
        <w:t xml:space="preserve"> ESPEC. DE GASTOS        </w:t>
      </w:r>
      <w:r>
        <w:rPr>
          <w:rFonts w:ascii="Calibri" w:hAnsi="Calibri" w:cs="Arial"/>
          <w:i/>
          <w:sz w:val="22"/>
          <w:szCs w:val="22"/>
        </w:rPr>
        <w:t xml:space="preserve">  </w:t>
      </w:r>
      <w:r w:rsidRPr="00954C0E">
        <w:rPr>
          <w:rFonts w:ascii="Calibri" w:hAnsi="Calibri" w:cs="Arial"/>
          <w:i/>
          <w:sz w:val="22"/>
          <w:szCs w:val="22"/>
        </w:rPr>
        <w:t xml:space="preserve"> : </w:t>
      </w:r>
      <w:r w:rsidRPr="006732DC">
        <w:rPr>
          <w:rFonts w:ascii="Calibri" w:hAnsi="Calibri" w:cs="Arial"/>
          <w:i/>
          <w:sz w:val="22"/>
          <w:szCs w:val="22"/>
        </w:rPr>
        <w:t>2.6. 2 3. 4 4</w:t>
      </w:r>
    </w:p>
    <w:p w:rsidR="00095E86" w:rsidRDefault="00095E86" w:rsidP="005A3AAD">
      <w:pPr>
        <w:pStyle w:val="Ttulo"/>
        <w:suppressAutoHyphens/>
        <w:jc w:val="both"/>
        <w:rPr>
          <w:rFonts w:ascii="Tahoma" w:hAnsi="Tahoma" w:cs="Tahoma"/>
          <w:i w:val="0"/>
          <w:sz w:val="17"/>
          <w:szCs w:val="17"/>
        </w:rPr>
      </w:pPr>
    </w:p>
    <w:p w:rsidR="00D31474" w:rsidRDefault="00D31474" w:rsidP="005A3AAD">
      <w:pPr>
        <w:pStyle w:val="Ttulo"/>
        <w:suppressAutoHyphens/>
        <w:jc w:val="both"/>
        <w:rPr>
          <w:rFonts w:ascii="Tahoma" w:hAnsi="Tahoma" w:cs="Tahoma"/>
          <w:i w:val="0"/>
          <w:sz w:val="17"/>
          <w:szCs w:val="17"/>
        </w:rPr>
      </w:pPr>
    </w:p>
    <w:p w:rsidR="00D31474" w:rsidRPr="00D31474" w:rsidRDefault="00D31474" w:rsidP="005A3AAD">
      <w:pPr>
        <w:pStyle w:val="Ttulo"/>
        <w:suppressAutoHyphens/>
        <w:jc w:val="both"/>
        <w:rPr>
          <w:rFonts w:ascii="Tahoma" w:hAnsi="Tahoma" w:cs="Tahoma"/>
          <w:b/>
          <w:i w:val="0"/>
          <w:sz w:val="17"/>
          <w:szCs w:val="17"/>
        </w:rPr>
      </w:pPr>
    </w:p>
    <w:p w:rsidR="00D31474" w:rsidRPr="00D31474" w:rsidRDefault="00D31474" w:rsidP="005A3AAD">
      <w:pPr>
        <w:pStyle w:val="Ttulo"/>
        <w:suppressAutoHyphens/>
        <w:jc w:val="both"/>
        <w:rPr>
          <w:rFonts w:ascii="Tahoma" w:hAnsi="Tahoma" w:cs="Tahoma"/>
          <w:b/>
          <w:i w:val="0"/>
          <w:sz w:val="17"/>
          <w:szCs w:val="17"/>
        </w:rPr>
      </w:pPr>
    </w:p>
    <w:p w:rsidR="00D31474" w:rsidRDefault="00D31474" w:rsidP="00D31474">
      <w:pPr>
        <w:pStyle w:val="Ttulo"/>
        <w:suppressAutoHyphens/>
        <w:jc w:val="both"/>
        <w:rPr>
          <w:rFonts w:ascii="Tahoma" w:hAnsi="Tahoma" w:cs="Tahoma"/>
          <w:b/>
          <w:i w:val="0"/>
          <w:sz w:val="17"/>
          <w:szCs w:val="17"/>
        </w:rPr>
      </w:pPr>
      <w:r w:rsidRPr="00D31474">
        <w:rPr>
          <w:rFonts w:ascii="Tahoma" w:hAnsi="Tahoma" w:cs="Tahoma"/>
          <w:b/>
          <w:i w:val="0"/>
          <w:sz w:val="17"/>
          <w:szCs w:val="17"/>
        </w:rPr>
        <w:t>LOS POSTORES DEBERÁN ESPECIFICAR LA MARCA, MODELO Y TODOS LOS ACCESORIOS QUE SEAN NECESARIOS PARA SU FUNCIONAMIENTO OBLIGATORIAMENTE.</w:t>
      </w:r>
    </w:p>
    <w:p w:rsidR="00D31474" w:rsidRPr="00D31474" w:rsidRDefault="00D31474" w:rsidP="00D31474">
      <w:pPr>
        <w:pStyle w:val="Ttulo"/>
        <w:suppressAutoHyphens/>
        <w:jc w:val="both"/>
        <w:rPr>
          <w:rFonts w:ascii="Tahoma" w:hAnsi="Tahoma" w:cs="Tahoma"/>
          <w:b/>
          <w:i w:val="0"/>
          <w:sz w:val="17"/>
          <w:szCs w:val="17"/>
        </w:rPr>
      </w:pPr>
    </w:p>
    <w:p w:rsidR="00D31474" w:rsidRPr="00D31474" w:rsidRDefault="00D31474" w:rsidP="00D31474">
      <w:pPr>
        <w:pStyle w:val="Ttulo"/>
        <w:suppressAutoHyphens/>
        <w:jc w:val="both"/>
        <w:rPr>
          <w:rFonts w:ascii="Tahoma" w:hAnsi="Tahoma" w:cs="Tahoma"/>
          <w:b/>
          <w:i w:val="0"/>
          <w:sz w:val="17"/>
          <w:szCs w:val="17"/>
        </w:rPr>
      </w:pPr>
      <w:r w:rsidRPr="00D31474">
        <w:rPr>
          <w:rFonts w:ascii="Tahoma" w:hAnsi="Tahoma" w:cs="Tahoma"/>
          <w:b/>
          <w:i w:val="0"/>
          <w:sz w:val="17"/>
          <w:szCs w:val="17"/>
        </w:rPr>
        <w:t>EL NO CUMPLIMIENTO DE LOS REQUISITOS MÍNIMOS ES FACTOR DE DESCALIFICACIÓN.</w:t>
      </w: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1F05F4" w:rsidRDefault="00E06C65" w:rsidP="001134BF">
            <w:pPr>
              <w:tabs>
                <w:tab w:val="center" w:pos="5833"/>
                <w:tab w:val="right" w:pos="10252"/>
              </w:tabs>
              <w:suppressAutoHyphens/>
              <w:rPr>
                <w:rFonts w:ascii="Tahoma" w:hAnsi="Tahoma" w:cs="Tahoma"/>
                <w:b/>
                <w:sz w:val="18"/>
                <w:szCs w:val="18"/>
              </w:rPr>
            </w:pPr>
          </w:p>
          <w:p w:rsidR="00E06C65" w:rsidRPr="001F05F4" w:rsidRDefault="00BF1D79" w:rsidP="001134BF">
            <w:pPr>
              <w:tabs>
                <w:tab w:val="center" w:pos="5833"/>
                <w:tab w:val="right" w:pos="10252"/>
              </w:tabs>
              <w:suppressAutoHyphens/>
              <w:rPr>
                <w:rFonts w:ascii="Tahoma" w:hAnsi="Tahoma" w:cs="Tahoma"/>
                <w:b/>
                <w:sz w:val="18"/>
                <w:szCs w:val="18"/>
              </w:rPr>
            </w:pPr>
            <w:r w:rsidRPr="001F05F4">
              <w:rPr>
                <w:rFonts w:ascii="Tahoma" w:hAnsi="Tahoma" w:cs="Tahoma"/>
                <w:b/>
                <w:sz w:val="18"/>
                <w:szCs w:val="18"/>
              </w:rPr>
              <w:t>EXPERIENCIA DEL POS</w:t>
            </w:r>
            <w:r w:rsidR="00E06C65" w:rsidRPr="001F05F4">
              <w:rPr>
                <w:rFonts w:ascii="Tahoma" w:hAnsi="Tahoma" w:cs="Tahoma"/>
                <w:b/>
                <w:sz w:val="18"/>
                <w:szCs w:val="18"/>
              </w:rPr>
              <w:t>TOR:</w:t>
            </w:r>
          </w:p>
          <w:p w:rsidR="00745D36" w:rsidRPr="001F05F4" w:rsidRDefault="00B65A50" w:rsidP="00745D36">
            <w:pPr>
              <w:tabs>
                <w:tab w:val="center" w:pos="5833"/>
                <w:tab w:val="right" w:pos="10252"/>
              </w:tabs>
              <w:suppressAutoHyphens/>
              <w:rPr>
                <w:rFonts w:ascii="Tahoma" w:hAnsi="Tahoma" w:cs="Tahoma"/>
                <w:sz w:val="18"/>
                <w:szCs w:val="18"/>
              </w:rPr>
            </w:pPr>
            <w:r w:rsidRPr="001F05F4">
              <w:rPr>
                <w:rFonts w:ascii="Tahoma" w:hAnsi="Tahoma" w:cs="Tahoma"/>
                <w:sz w:val="18"/>
                <w:szCs w:val="18"/>
              </w:rPr>
              <w:t>4</w:t>
            </w:r>
            <w:r w:rsidR="00745D36" w:rsidRPr="001F05F4">
              <w:rPr>
                <w:rFonts w:ascii="Tahoma" w:hAnsi="Tahoma" w:cs="Tahoma"/>
                <w:sz w:val="18"/>
                <w:szCs w:val="18"/>
              </w:rPr>
              <w:t xml:space="preserve"> veces el Valor Referencial</w:t>
            </w:r>
          </w:p>
          <w:p w:rsidR="00745D36" w:rsidRPr="001F05F4" w:rsidRDefault="00B65A50" w:rsidP="00745D36">
            <w:pPr>
              <w:tabs>
                <w:tab w:val="center" w:pos="5833"/>
                <w:tab w:val="right" w:pos="10252"/>
              </w:tabs>
              <w:suppressAutoHyphens/>
              <w:rPr>
                <w:rFonts w:ascii="Tahoma" w:hAnsi="Tahoma" w:cs="Tahoma"/>
                <w:sz w:val="18"/>
                <w:szCs w:val="18"/>
              </w:rPr>
            </w:pPr>
            <w:r w:rsidRPr="001F05F4">
              <w:rPr>
                <w:rFonts w:ascii="Tahoma" w:hAnsi="Tahoma" w:cs="Tahoma"/>
                <w:sz w:val="18"/>
                <w:szCs w:val="18"/>
              </w:rPr>
              <w:t>3</w:t>
            </w:r>
            <w:r w:rsidR="00745D36" w:rsidRPr="001F05F4">
              <w:rPr>
                <w:rFonts w:ascii="Tahoma" w:hAnsi="Tahoma" w:cs="Tahoma"/>
                <w:sz w:val="18"/>
                <w:szCs w:val="18"/>
              </w:rPr>
              <w:t xml:space="preserve"> veces el Valor Referencial</w:t>
            </w:r>
          </w:p>
          <w:p w:rsidR="00745D36" w:rsidRPr="001F05F4" w:rsidRDefault="00B65A50" w:rsidP="00745D36">
            <w:pPr>
              <w:tabs>
                <w:tab w:val="center" w:pos="5833"/>
                <w:tab w:val="right" w:pos="10252"/>
              </w:tabs>
              <w:suppressAutoHyphens/>
              <w:rPr>
                <w:rFonts w:ascii="Tahoma" w:hAnsi="Tahoma" w:cs="Tahoma"/>
                <w:sz w:val="18"/>
                <w:szCs w:val="18"/>
              </w:rPr>
            </w:pPr>
            <w:r w:rsidRPr="001F05F4">
              <w:rPr>
                <w:rFonts w:ascii="Tahoma" w:hAnsi="Tahoma" w:cs="Tahoma"/>
                <w:sz w:val="18"/>
                <w:szCs w:val="18"/>
              </w:rPr>
              <w:t>2</w:t>
            </w:r>
            <w:r w:rsidR="00B85F1B" w:rsidRPr="001F05F4">
              <w:rPr>
                <w:rFonts w:ascii="Tahoma" w:hAnsi="Tahoma" w:cs="Tahoma"/>
                <w:sz w:val="18"/>
                <w:szCs w:val="18"/>
              </w:rPr>
              <w:t xml:space="preserve"> veces</w:t>
            </w:r>
            <w:r w:rsidR="00745D36" w:rsidRPr="001F05F4">
              <w:rPr>
                <w:rFonts w:ascii="Tahoma" w:hAnsi="Tahoma" w:cs="Tahoma"/>
                <w:sz w:val="18"/>
                <w:szCs w:val="18"/>
              </w:rPr>
              <w:t xml:space="preserve"> el Valor Referencial</w:t>
            </w:r>
          </w:p>
          <w:p w:rsidR="00E06C65" w:rsidRPr="001F05F4"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1F05F4" w:rsidRDefault="000A4AB2" w:rsidP="001134BF">
            <w:pPr>
              <w:tabs>
                <w:tab w:val="center" w:pos="5833"/>
                <w:tab w:val="right" w:pos="10252"/>
              </w:tabs>
              <w:suppressAutoHyphens/>
              <w:rPr>
                <w:rFonts w:ascii="Tahoma" w:hAnsi="Tahoma" w:cs="Tahoma"/>
                <w:b/>
                <w:sz w:val="18"/>
                <w:szCs w:val="18"/>
              </w:rPr>
            </w:pPr>
          </w:p>
          <w:p w:rsidR="00E06C65" w:rsidRPr="001F05F4" w:rsidRDefault="00E06C65" w:rsidP="001134BF">
            <w:pPr>
              <w:tabs>
                <w:tab w:val="center" w:pos="5833"/>
                <w:tab w:val="right" w:pos="10252"/>
              </w:tabs>
              <w:suppressAutoHyphens/>
              <w:jc w:val="center"/>
              <w:rPr>
                <w:rFonts w:ascii="Tahoma" w:hAnsi="Tahoma" w:cs="Tahoma"/>
                <w:sz w:val="18"/>
                <w:szCs w:val="18"/>
              </w:rPr>
            </w:pPr>
          </w:p>
          <w:p w:rsidR="00E06C65" w:rsidRPr="001F05F4" w:rsidRDefault="001F05F4" w:rsidP="001134BF">
            <w:pPr>
              <w:tabs>
                <w:tab w:val="center" w:pos="5833"/>
                <w:tab w:val="right" w:pos="10252"/>
              </w:tabs>
              <w:suppressAutoHyphens/>
              <w:jc w:val="center"/>
              <w:rPr>
                <w:rFonts w:ascii="Tahoma" w:hAnsi="Tahoma" w:cs="Tahoma"/>
                <w:sz w:val="18"/>
                <w:szCs w:val="18"/>
              </w:rPr>
            </w:pPr>
            <w:r w:rsidRPr="001F05F4">
              <w:rPr>
                <w:rFonts w:ascii="Tahoma" w:hAnsi="Tahoma" w:cs="Tahoma"/>
                <w:sz w:val="18"/>
                <w:szCs w:val="18"/>
              </w:rPr>
              <w:t>4</w:t>
            </w:r>
            <w:r w:rsidR="00E06C65" w:rsidRPr="001F05F4">
              <w:rPr>
                <w:rFonts w:ascii="Tahoma" w:hAnsi="Tahoma" w:cs="Tahoma"/>
                <w:sz w:val="18"/>
                <w:szCs w:val="18"/>
              </w:rPr>
              <w:t>0 puntos</w:t>
            </w:r>
          </w:p>
          <w:p w:rsidR="00E06C65" w:rsidRPr="001F05F4" w:rsidRDefault="001F05F4" w:rsidP="001134BF">
            <w:pPr>
              <w:tabs>
                <w:tab w:val="center" w:pos="5833"/>
                <w:tab w:val="right" w:pos="10252"/>
              </w:tabs>
              <w:suppressAutoHyphens/>
              <w:jc w:val="center"/>
              <w:rPr>
                <w:rFonts w:ascii="Tahoma" w:hAnsi="Tahoma" w:cs="Tahoma"/>
                <w:sz w:val="18"/>
                <w:szCs w:val="18"/>
              </w:rPr>
            </w:pPr>
            <w:r w:rsidRPr="001F05F4">
              <w:rPr>
                <w:rFonts w:ascii="Tahoma" w:hAnsi="Tahoma" w:cs="Tahoma"/>
                <w:sz w:val="18"/>
                <w:szCs w:val="18"/>
              </w:rPr>
              <w:t>3</w:t>
            </w:r>
            <w:r w:rsidR="00E06C65" w:rsidRPr="001F05F4">
              <w:rPr>
                <w:rFonts w:ascii="Tahoma" w:hAnsi="Tahoma" w:cs="Tahoma"/>
                <w:sz w:val="18"/>
                <w:szCs w:val="18"/>
              </w:rPr>
              <w:t>0 puntos</w:t>
            </w:r>
          </w:p>
          <w:p w:rsidR="00E06C65" w:rsidRPr="001F05F4" w:rsidRDefault="001F05F4" w:rsidP="001134BF">
            <w:pPr>
              <w:tabs>
                <w:tab w:val="center" w:pos="5833"/>
                <w:tab w:val="right" w:pos="10252"/>
              </w:tabs>
              <w:suppressAutoHyphens/>
              <w:jc w:val="center"/>
              <w:rPr>
                <w:rFonts w:ascii="Tahoma" w:hAnsi="Tahoma" w:cs="Tahoma"/>
                <w:sz w:val="18"/>
                <w:szCs w:val="18"/>
              </w:rPr>
            </w:pPr>
            <w:r w:rsidRPr="001F05F4">
              <w:rPr>
                <w:rFonts w:ascii="Tahoma" w:hAnsi="Tahoma" w:cs="Tahoma"/>
                <w:sz w:val="18"/>
                <w:szCs w:val="18"/>
              </w:rPr>
              <w:t>2</w:t>
            </w:r>
            <w:r w:rsidR="00EB2D38" w:rsidRPr="001F05F4">
              <w:rPr>
                <w:rFonts w:ascii="Tahoma" w:hAnsi="Tahoma" w:cs="Tahoma"/>
                <w:sz w:val="18"/>
                <w:szCs w:val="18"/>
              </w:rPr>
              <w:t>0</w:t>
            </w:r>
            <w:r w:rsidR="00E06C65" w:rsidRPr="001F05F4">
              <w:rPr>
                <w:rFonts w:ascii="Tahoma" w:hAnsi="Tahoma" w:cs="Tahoma"/>
                <w:sz w:val="18"/>
                <w:szCs w:val="18"/>
              </w:rPr>
              <w:t xml:space="preserve"> puntos</w:t>
            </w:r>
          </w:p>
          <w:p w:rsidR="00E06C65" w:rsidRPr="001F05F4"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1F05F4" w:rsidRDefault="000A4AB2" w:rsidP="001134BF">
            <w:pPr>
              <w:tabs>
                <w:tab w:val="center" w:pos="5833"/>
                <w:tab w:val="right" w:pos="10252"/>
              </w:tabs>
              <w:suppressAutoHyphens/>
              <w:rPr>
                <w:rFonts w:ascii="Tahoma" w:hAnsi="Tahoma" w:cs="Tahoma"/>
                <w:b/>
                <w:sz w:val="18"/>
                <w:szCs w:val="18"/>
              </w:rPr>
            </w:pPr>
          </w:p>
          <w:p w:rsidR="00E06C65" w:rsidRPr="001F05F4" w:rsidRDefault="00E06C65" w:rsidP="001134BF">
            <w:pPr>
              <w:tabs>
                <w:tab w:val="center" w:pos="5833"/>
                <w:tab w:val="right" w:pos="10252"/>
              </w:tabs>
              <w:suppressAutoHyphens/>
              <w:jc w:val="center"/>
              <w:rPr>
                <w:rFonts w:ascii="Tahoma" w:hAnsi="Tahoma" w:cs="Tahoma"/>
                <w:sz w:val="18"/>
                <w:szCs w:val="18"/>
              </w:rPr>
            </w:pPr>
          </w:p>
          <w:p w:rsidR="00E06C65" w:rsidRPr="001F05F4" w:rsidRDefault="00E06C65" w:rsidP="001134BF">
            <w:pPr>
              <w:tabs>
                <w:tab w:val="center" w:pos="5833"/>
                <w:tab w:val="right" w:pos="10252"/>
              </w:tabs>
              <w:suppressAutoHyphens/>
              <w:jc w:val="center"/>
              <w:rPr>
                <w:rFonts w:ascii="Tahoma" w:hAnsi="Tahoma" w:cs="Tahoma"/>
                <w:sz w:val="18"/>
                <w:szCs w:val="18"/>
              </w:rPr>
            </w:pPr>
          </w:p>
          <w:p w:rsidR="00E06C65" w:rsidRPr="001F05F4" w:rsidRDefault="00E06C65" w:rsidP="0055760F">
            <w:pPr>
              <w:tabs>
                <w:tab w:val="center" w:pos="5833"/>
                <w:tab w:val="right" w:pos="10252"/>
              </w:tabs>
              <w:suppressAutoHyphens/>
              <w:jc w:val="center"/>
              <w:rPr>
                <w:rFonts w:ascii="Tahoma" w:hAnsi="Tahoma" w:cs="Tahoma"/>
                <w:sz w:val="18"/>
                <w:szCs w:val="18"/>
              </w:rPr>
            </w:pPr>
            <w:r w:rsidRPr="001F05F4">
              <w:rPr>
                <w:rFonts w:ascii="Tahoma" w:hAnsi="Tahoma" w:cs="Tahoma"/>
                <w:sz w:val="18"/>
                <w:szCs w:val="18"/>
              </w:rPr>
              <w:t xml:space="preserve">Hasta </w:t>
            </w:r>
            <w:r w:rsidR="001F05F4" w:rsidRPr="001F05F4">
              <w:rPr>
                <w:rFonts w:ascii="Tahoma" w:hAnsi="Tahoma" w:cs="Tahoma"/>
                <w:sz w:val="18"/>
                <w:szCs w:val="18"/>
              </w:rPr>
              <w:t>4</w:t>
            </w:r>
            <w:r w:rsidRPr="001F05F4">
              <w:rPr>
                <w:rFonts w:ascii="Tahoma" w:hAnsi="Tahoma" w:cs="Tahoma"/>
                <w:sz w:val="18"/>
                <w:szCs w:val="18"/>
              </w:rPr>
              <w:t>0 puntos</w:t>
            </w:r>
          </w:p>
        </w:tc>
      </w:tr>
      <w:tr w:rsidR="0040312D" w:rsidRPr="007259D6">
        <w:tc>
          <w:tcPr>
            <w:tcW w:w="1707"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FACTORES REFERIDOS AL OBJETO DE LA CONVOCATORIA</w:t>
            </w:r>
          </w:p>
        </w:tc>
        <w:tc>
          <w:tcPr>
            <w:tcW w:w="3229" w:type="dxa"/>
          </w:tcPr>
          <w:p w:rsidR="0040312D" w:rsidRPr="001F05F4" w:rsidRDefault="0040312D" w:rsidP="00167028">
            <w:pPr>
              <w:tabs>
                <w:tab w:val="center" w:pos="5833"/>
                <w:tab w:val="right" w:pos="10252"/>
              </w:tabs>
              <w:suppressAutoHyphens/>
              <w:rPr>
                <w:rFonts w:ascii="Tahoma" w:hAnsi="Tahoma" w:cs="Tahoma"/>
                <w:b/>
                <w:sz w:val="18"/>
                <w:szCs w:val="18"/>
              </w:rPr>
            </w:pPr>
            <w:r w:rsidRPr="001F05F4">
              <w:rPr>
                <w:rFonts w:ascii="Tahoma" w:hAnsi="Tahoma" w:cs="Tahoma"/>
                <w:b/>
                <w:sz w:val="18"/>
                <w:szCs w:val="18"/>
              </w:rPr>
              <w:t>PLAZO DE ENTREGA (en función de la orden de compra)</w:t>
            </w:r>
          </w:p>
          <w:p w:rsidR="0040312D" w:rsidRPr="001F05F4" w:rsidRDefault="00003C06" w:rsidP="00167028">
            <w:pPr>
              <w:tabs>
                <w:tab w:val="center" w:pos="5833"/>
                <w:tab w:val="right" w:pos="10252"/>
              </w:tabs>
              <w:suppressAutoHyphens/>
              <w:rPr>
                <w:rFonts w:ascii="Tahoma" w:hAnsi="Tahoma" w:cs="Tahoma"/>
                <w:sz w:val="18"/>
                <w:szCs w:val="18"/>
              </w:rPr>
            </w:pPr>
            <w:r w:rsidRPr="001F05F4">
              <w:rPr>
                <w:rFonts w:ascii="Tahoma" w:hAnsi="Tahoma" w:cs="Tahoma"/>
                <w:sz w:val="18"/>
                <w:szCs w:val="18"/>
              </w:rPr>
              <w:t xml:space="preserve">De </w:t>
            </w:r>
            <w:r w:rsidR="00095E86" w:rsidRPr="001F05F4">
              <w:rPr>
                <w:rFonts w:ascii="Tahoma" w:hAnsi="Tahoma" w:cs="Tahoma"/>
                <w:sz w:val="18"/>
                <w:szCs w:val="18"/>
              </w:rPr>
              <w:t>01</w:t>
            </w:r>
            <w:r w:rsidR="0040312D" w:rsidRPr="001F05F4">
              <w:rPr>
                <w:rFonts w:ascii="Tahoma" w:hAnsi="Tahoma" w:cs="Tahoma"/>
                <w:sz w:val="18"/>
                <w:szCs w:val="18"/>
              </w:rPr>
              <w:t xml:space="preserve"> </w:t>
            </w:r>
            <w:r w:rsidR="0076175A" w:rsidRPr="001F05F4">
              <w:rPr>
                <w:rFonts w:ascii="Tahoma" w:hAnsi="Tahoma" w:cs="Tahoma"/>
                <w:sz w:val="18"/>
                <w:szCs w:val="18"/>
              </w:rPr>
              <w:t xml:space="preserve">a 05 </w:t>
            </w:r>
            <w:r w:rsidR="0040312D" w:rsidRPr="001F05F4">
              <w:rPr>
                <w:rFonts w:ascii="Tahoma" w:hAnsi="Tahoma" w:cs="Tahoma"/>
                <w:sz w:val="18"/>
                <w:szCs w:val="18"/>
              </w:rPr>
              <w:t>día</w:t>
            </w:r>
            <w:r w:rsidR="0076175A" w:rsidRPr="001F05F4">
              <w:rPr>
                <w:rFonts w:ascii="Tahoma" w:hAnsi="Tahoma" w:cs="Tahoma"/>
                <w:sz w:val="18"/>
                <w:szCs w:val="18"/>
              </w:rPr>
              <w:t>s</w:t>
            </w:r>
            <w:r w:rsidR="0040312D" w:rsidRPr="001F05F4">
              <w:rPr>
                <w:rFonts w:ascii="Tahoma" w:hAnsi="Tahoma" w:cs="Tahoma"/>
                <w:sz w:val="18"/>
                <w:szCs w:val="18"/>
              </w:rPr>
              <w:t xml:space="preserve"> calendario</w:t>
            </w:r>
          </w:p>
          <w:p w:rsidR="0040312D" w:rsidRPr="001F05F4" w:rsidRDefault="00003C06" w:rsidP="00167028">
            <w:pPr>
              <w:tabs>
                <w:tab w:val="center" w:pos="5833"/>
                <w:tab w:val="right" w:pos="10252"/>
              </w:tabs>
              <w:suppressAutoHyphens/>
              <w:rPr>
                <w:rFonts w:ascii="Tahoma" w:hAnsi="Tahoma" w:cs="Tahoma"/>
                <w:sz w:val="18"/>
                <w:szCs w:val="18"/>
              </w:rPr>
            </w:pPr>
            <w:r w:rsidRPr="001F05F4">
              <w:rPr>
                <w:rFonts w:ascii="Tahoma" w:hAnsi="Tahoma" w:cs="Tahoma"/>
                <w:sz w:val="18"/>
                <w:szCs w:val="18"/>
              </w:rPr>
              <w:t xml:space="preserve">De </w:t>
            </w:r>
            <w:r w:rsidR="00095E86" w:rsidRPr="001F05F4">
              <w:rPr>
                <w:rFonts w:ascii="Tahoma" w:hAnsi="Tahoma" w:cs="Tahoma"/>
                <w:sz w:val="18"/>
                <w:szCs w:val="18"/>
              </w:rPr>
              <w:t>0</w:t>
            </w:r>
            <w:r w:rsidR="0076175A" w:rsidRPr="001F05F4">
              <w:rPr>
                <w:rFonts w:ascii="Tahoma" w:hAnsi="Tahoma" w:cs="Tahoma"/>
                <w:sz w:val="18"/>
                <w:szCs w:val="18"/>
              </w:rPr>
              <w:t>6</w:t>
            </w:r>
            <w:r w:rsidR="0040312D" w:rsidRPr="001F05F4">
              <w:rPr>
                <w:rFonts w:ascii="Tahoma" w:hAnsi="Tahoma" w:cs="Tahoma"/>
                <w:sz w:val="18"/>
                <w:szCs w:val="18"/>
              </w:rPr>
              <w:t xml:space="preserve"> </w:t>
            </w:r>
            <w:r w:rsidR="0076175A" w:rsidRPr="001F05F4">
              <w:rPr>
                <w:rFonts w:ascii="Tahoma" w:hAnsi="Tahoma" w:cs="Tahoma"/>
                <w:sz w:val="18"/>
                <w:szCs w:val="18"/>
              </w:rPr>
              <w:t xml:space="preserve">a 10 </w:t>
            </w:r>
            <w:r w:rsidR="0040312D" w:rsidRPr="001F05F4">
              <w:rPr>
                <w:rFonts w:ascii="Tahoma" w:hAnsi="Tahoma" w:cs="Tahoma"/>
                <w:sz w:val="18"/>
                <w:szCs w:val="18"/>
              </w:rPr>
              <w:t>días calendario</w:t>
            </w:r>
          </w:p>
          <w:p w:rsidR="00095E86" w:rsidRPr="001F05F4" w:rsidRDefault="00003C06" w:rsidP="00167028">
            <w:pPr>
              <w:tabs>
                <w:tab w:val="center" w:pos="5833"/>
                <w:tab w:val="right" w:pos="10252"/>
              </w:tabs>
              <w:suppressAutoHyphens/>
              <w:rPr>
                <w:rFonts w:ascii="Tahoma" w:hAnsi="Tahoma" w:cs="Tahoma"/>
                <w:sz w:val="18"/>
                <w:szCs w:val="18"/>
              </w:rPr>
            </w:pPr>
            <w:r w:rsidRPr="001F05F4">
              <w:rPr>
                <w:rFonts w:ascii="Tahoma" w:hAnsi="Tahoma" w:cs="Tahoma"/>
                <w:sz w:val="18"/>
                <w:szCs w:val="18"/>
              </w:rPr>
              <w:t xml:space="preserve">De </w:t>
            </w:r>
            <w:r w:rsidR="0076175A" w:rsidRPr="001F05F4">
              <w:rPr>
                <w:rFonts w:ascii="Tahoma" w:hAnsi="Tahoma" w:cs="Tahoma"/>
                <w:sz w:val="18"/>
                <w:szCs w:val="18"/>
              </w:rPr>
              <w:t>11 a 15</w:t>
            </w:r>
            <w:r w:rsidR="00095E86" w:rsidRPr="001F05F4">
              <w:rPr>
                <w:rFonts w:ascii="Tahoma" w:hAnsi="Tahoma" w:cs="Tahoma"/>
                <w:sz w:val="18"/>
                <w:szCs w:val="18"/>
              </w:rPr>
              <w:t xml:space="preserve"> días calendario</w:t>
            </w:r>
          </w:p>
          <w:p w:rsidR="0040312D" w:rsidRPr="001F05F4"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1F05F4" w:rsidRDefault="0040312D" w:rsidP="00167028">
            <w:pPr>
              <w:tabs>
                <w:tab w:val="center" w:pos="5833"/>
                <w:tab w:val="right" w:pos="10252"/>
              </w:tabs>
              <w:suppressAutoHyphens/>
              <w:rPr>
                <w:rFonts w:ascii="Tahoma" w:hAnsi="Tahoma" w:cs="Tahoma"/>
                <w:b/>
                <w:sz w:val="18"/>
                <w:szCs w:val="18"/>
              </w:rPr>
            </w:pPr>
          </w:p>
          <w:p w:rsidR="0040312D" w:rsidRPr="001F05F4" w:rsidRDefault="0040312D" w:rsidP="00167028">
            <w:pPr>
              <w:tabs>
                <w:tab w:val="center" w:pos="5833"/>
                <w:tab w:val="right" w:pos="10252"/>
              </w:tabs>
              <w:suppressAutoHyphens/>
              <w:rPr>
                <w:rFonts w:ascii="Tahoma" w:hAnsi="Tahoma" w:cs="Tahoma"/>
                <w:b/>
                <w:sz w:val="18"/>
                <w:szCs w:val="18"/>
              </w:rPr>
            </w:pPr>
          </w:p>
          <w:p w:rsidR="0040312D" w:rsidRPr="001F05F4" w:rsidRDefault="001F05F4" w:rsidP="00167028">
            <w:pPr>
              <w:tabs>
                <w:tab w:val="center" w:pos="5833"/>
                <w:tab w:val="right" w:pos="10252"/>
              </w:tabs>
              <w:suppressAutoHyphens/>
              <w:jc w:val="center"/>
              <w:rPr>
                <w:rFonts w:ascii="Tahoma" w:hAnsi="Tahoma" w:cs="Tahoma"/>
                <w:sz w:val="18"/>
                <w:szCs w:val="18"/>
              </w:rPr>
            </w:pPr>
            <w:r w:rsidRPr="001F05F4">
              <w:rPr>
                <w:rFonts w:ascii="Tahoma" w:hAnsi="Tahoma" w:cs="Tahoma"/>
                <w:sz w:val="18"/>
                <w:szCs w:val="18"/>
              </w:rPr>
              <w:t>3</w:t>
            </w:r>
            <w:r w:rsidR="0040312D" w:rsidRPr="001F05F4">
              <w:rPr>
                <w:rFonts w:ascii="Tahoma" w:hAnsi="Tahoma" w:cs="Tahoma"/>
                <w:sz w:val="18"/>
                <w:szCs w:val="18"/>
              </w:rPr>
              <w:t>0 puntos</w:t>
            </w:r>
          </w:p>
          <w:p w:rsidR="0040312D" w:rsidRPr="001F05F4" w:rsidRDefault="001F05F4" w:rsidP="00167028">
            <w:pPr>
              <w:tabs>
                <w:tab w:val="center" w:pos="5833"/>
                <w:tab w:val="right" w:pos="10252"/>
              </w:tabs>
              <w:suppressAutoHyphens/>
              <w:jc w:val="center"/>
              <w:rPr>
                <w:rFonts w:ascii="Tahoma" w:hAnsi="Tahoma" w:cs="Tahoma"/>
                <w:sz w:val="18"/>
                <w:szCs w:val="18"/>
              </w:rPr>
            </w:pPr>
            <w:r w:rsidRPr="001F05F4">
              <w:rPr>
                <w:rFonts w:ascii="Tahoma" w:hAnsi="Tahoma" w:cs="Tahoma"/>
                <w:sz w:val="18"/>
                <w:szCs w:val="18"/>
              </w:rPr>
              <w:t>2</w:t>
            </w:r>
            <w:r w:rsidR="0040312D" w:rsidRPr="001F05F4">
              <w:rPr>
                <w:rFonts w:ascii="Tahoma" w:hAnsi="Tahoma" w:cs="Tahoma"/>
                <w:sz w:val="18"/>
                <w:szCs w:val="18"/>
              </w:rPr>
              <w:t>0 puntos</w:t>
            </w:r>
          </w:p>
          <w:p w:rsidR="0040312D" w:rsidRPr="001F05F4" w:rsidRDefault="001F05F4" w:rsidP="00167028">
            <w:pPr>
              <w:tabs>
                <w:tab w:val="center" w:pos="5833"/>
                <w:tab w:val="right" w:pos="10252"/>
              </w:tabs>
              <w:suppressAutoHyphens/>
              <w:jc w:val="center"/>
              <w:rPr>
                <w:rFonts w:ascii="Tahoma" w:hAnsi="Tahoma" w:cs="Tahoma"/>
                <w:sz w:val="18"/>
                <w:szCs w:val="18"/>
              </w:rPr>
            </w:pPr>
            <w:r w:rsidRPr="001F05F4">
              <w:rPr>
                <w:rFonts w:ascii="Tahoma" w:hAnsi="Tahoma" w:cs="Tahoma"/>
                <w:sz w:val="18"/>
                <w:szCs w:val="18"/>
              </w:rPr>
              <w:t>1</w:t>
            </w:r>
            <w:r w:rsidR="00095E86" w:rsidRPr="001F05F4">
              <w:rPr>
                <w:rFonts w:ascii="Tahoma" w:hAnsi="Tahoma" w:cs="Tahoma"/>
                <w:sz w:val="18"/>
                <w:szCs w:val="18"/>
              </w:rPr>
              <w:t>0 puntos</w:t>
            </w:r>
          </w:p>
        </w:tc>
        <w:tc>
          <w:tcPr>
            <w:tcW w:w="1555" w:type="dxa"/>
          </w:tcPr>
          <w:p w:rsidR="0040312D" w:rsidRPr="001F05F4" w:rsidRDefault="0040312D" w:rsidP="00167028">
            <w:pPr>
              <w:tabs>
                <w:tab w:val="center" w:pos="5833"/>
                <w:tab w:val="right" w:pos="10252"/>
              </w:tabs>
              <w:suppressAutoHyphens/>
              <w:rPr>
                <w:rFonts w:ascii="Tahoma" w:hAnsi="Tahoma" w:cs="Tahoma"/>
                <w:b/>
                <w:sz w:val="18"/>
                <w:szCs w:val="18"/>
              </w:rPr>
            </w:pPr>
          </w:p>
          <w:p w:rsidR="0040312D" w:rsidRPr="001F05F4" w:rsidRDefault="0040312D" w:rsidP="00167028">
            <w:pPr>
              <w:tabs>
                <w:tab w:val="center" w:pos="5833"/>
                <w:tab w:val="right" w:pos="10252"/>
              </w:tabs>
              <w:suppressAutoHyphens/>
              <w:rPr>
                <w:rFonts w:ascii="Tahoma" w:hAnsi="Tahoma" w:cs="Tahoma"/>
                <w:b/>
                <w:sz w:val="18"/>
                <w:szCs w:val="18"/>
              </w:rPr>
            </w:pPr>
          </w:p>
          <w:p w:rsidR="001B4ADC" w:rsidRPr="001F05F4" w:rsidRDefault="00FF634E" w:rsidP="001B4ADC">
            <w:pPr>
              <w:tabs>
                <w:tab w:val="center" w:pos="5833"/>
                <w:tab w:val="right" w:pos="10252"/>
              </w:tabs>
              <w:suppressAutoHyphens/>
              <w:rPr>
                <w:rFonts w:ascii="Tahoma" w:hAnsi="Tahoma" w:cs="Tahoma"/>
                <w:sz w:val="18"/>
                <w:szCs w:val="18"/>
              </w:rPr>
            </w:pPr>
            <w:r w:rsidRPr="001F05F4">
              <w:rPr>
                <w:rFonts w:ascii="Tahoma" w:hAnsi="Tahoma" w:cs="Tahoma"/>
                <w:sz w:val="18"/>
                <w:szCs w:val="18"/>
              </w:rPr>
              <w:t xml:space="preserve">Hasta </w:t>
            </w:r>
            <w:r w:rsidR="001F05F4" w:rsidRPr="001F05F4">
              <w:rPr>
                <w:rFonts w:ascii="Tahoma" w:hAnsi="Tahoma" w:cs="Tahoma"/>
                <w:sz w:val="18"/>
                <w:szCs w:val="18"/>
              </w:rPr>
              <w:t>3</w:t>
            </w:r>
            <w:r w:rsidR="001B4ADC" w:rsidRPr="001F05F4">
              <w:rPr>
                <w:rFonts w:ascii="Tahoma" w:hAnsi="Tahoma" w:cs="Tahoma"/>
                <w:sz w:val="18"/>
                <w:szCs w:val="18"/>
              </w:rPr>
              <w:t>0 puntos</w:t>
            </w:r>
          </w:p>
          <w:p w:rsidR="001B4ADC" w:rsidRPr="001F05F4" w:rsidRDefault="001B4ADC" w:rsidP="001B4ADC">
            <w:pPr>
              <w:tabs>
                <w:tab w:val="center" w:pos="5833"/>
                <w:tab w:val="right" w:pos="10252"/>
              </w:tabs>
              <w:suppressAutoHyphens/>
              <w:rPr>
                <w:rFonts w:ascii="Tahoma" w:hAnsi="Tahoma" w:cs="Tahoma"/>
                <w:b/>
                <w:sz w:val="18"/>
                <w:szCs w:val="18"/>
              </w:rPr>
            </w:pPr>
          </w:p>
        </w:tc>
      </w:tr>
      <w:tr w:rsidR="001F05F4" w:rsidRPr="007259D6">
        <w:tc>
          <w:tcPr>
            <w:tcW w:w="1707" w:type="dxa"/>
          </w:tcPr>
          <w:p w:rsidR="001F05F4" w:rsidRPr="001E5695" w:rsidRDefault="001F05F4" w:rsidP="00167028">
            <w:pPr>
              <w:tabs>
                <w:tab w:val="center" w:pos="5833"/>
                <w:tab w:val="right" w:pos="10252"/>
              </w:tabs>
              <w:suppressAutoHyphens/>
              <w:rPr>
                <w:rFonts w:ascii="Tahoma" w:hAnsi="Tahoma" w:cs="Tahoma"/>
                <w:b/>
                <w:sz w:val="18"/>
                <w:szCs w:val="18"/>
              </w:rPr>
            </w:pPr>
          </w:p>
        </w:tc>
        <w:tc>
          <w:tcPr>
            <w:tcW w:w="3229" w:type="dxa"/>
          </w:tcPr>
          <w:p w:rsidR="001F05F4" w:rsidRPr="000762A2" w:rsidRDefault="001F05F4" w:rsidP="00C73A4B">
            <w:pPr>
              <w:tabs>
                <w:tab w:val="center" w:pos="5833"/>
                <w:tab w:val="right" w:pos="10252"/>
              </w:tabs>
              <w:suppressAutoHyphens/>
              <w:rPr>
                <w:rFonts w:ascii="Tahoma" w:hAnsi="Tahoma" w:cs="Tahoma"/>
                <w:b/>
                <w:sz w:val="18"/>
                <w:szCs w:val="18"/>
              </w:rPr>
            </w:pPr>
            <w:r w:rsidRPr="000762A2">
              <w:rPr>
                <w:rFonts w:ascii="Tahoma" w:hAnsi="Tahoma" w:cs="Tahoma"/>
                <w:b/>
                <w:sz w:val="18"/>
                <w:szCs w:val="18"/>
              </w:rPr>
              <w:t xml:space="preserve">GARANTÍA DEL BIEN </w:t>
            </w:r>
          </w:p>
          <w:p w:rsidR="001F05F4" w:rsidRPr="000762A2" w:rsidRDefault="001F05F4" w:rsidP="00C73A4B">
            <w:pPr>
              <w:tabs>
                <w:tab w:val="center" w:pos="5833"/>
                <w:tab w:val="right" w:pos="10252"/>
              </w:tabs>
              <w:suppressAutoHyphens/>
              <w:rPr>
                <w:rFonts w:ascii="Tahoma" w:hAnsi="Tahoma" w:cs="Tahoma"/>
                <w:sz w:val="18"/>
                <w:szCs w:val="18"/>
              </w:rPr>
            </w:pPr>
            <w:r w:rsidRPr="000762A2">
              <w:rPr>
                <w:rFonts w:ascii="Tahoma" w:hAnsi="Tahoma" w:cs="Tahoma"/>
                <w:sz w:val="18"/>
                <w:szCs w:val="18"/>
              </w:rPr>
              <w:t>Mayor de 8 a 10 años</w:t>
            </w:r>
          </w:p>
          <w:p w:rsidR="001F05F4" w:rsidRPr="000762A2" w:rsidRDefault="001F05F4" w:rsidP="00C73A4B">
            <w:pPr>
              <w:tabs>
                <w:tab w:val="center" w:pos="5833"/>
                <w:tab w:val="right" w:pos="10252"/>
              </w:tabs>
              <w:suppressAutoHyphens/>
              <w:rPr>
                <w:rFonts w:ascii="Tahoma" w:hAnsi="Tahoma" w:cs="Tahoma"/>
                <w:sz w:val="18"/>
                <w:szCs w:val="18"/>
              </w:rPr>
            </w:pPr>
            <w:r w:rsidRPr="000762A2">
              <w:rPr>
                <w:rFonts w:ascii="Tahoma" w:hAnsi="Tahoma" w:cs="Tahoma"/>
                <w:sz w:val="18"/>
                <w:szCs w:val="18"/>
              </w:rPr>
              <w:t>Mayor de 10 a 13 años</w:t>
            </w:r>
          </w:p>
          <w:p w:rsidR="001F05F4" w:rsidRPr="000762A2" w:rsidRDefault="001F05F4" w:rsidP="00C73A4B">
            <w:pPr>
              <w:tabs>
                <w:tab w:val="center" w:pos="5833"/>
                <w:tab w:val="right" w:pos="10252"/>
              </w:tabs>
              <w:suppressAutoHyphens/>
              <w:rPr>
                <w:rFonts w:ascii="Tahoma" w:hAnsi="Tahoma" w:cs="Tahoma"/>
                <w:b/>
                <w:sz w:val="18"/>
                <w:szCs w:val="18"/>
              </w:rPr>
            </w:pPr>
            <w:r w:rsidRPr="000762A2">
              <w:rPr>
                <w:rFonts w:ascii="Tahoma" w:hAnsi="Tahoma" w:cs="Tahoma"/>
                <w:sz w:val="18"/>
                <w:szCs w:val="18"/>
              </w:rPr>
              <w:t>Mayor de 13 años a más</w:t>
            </w:r>
            <w:r w:rsidRPr="000762A2">
              <w:rPr>
                <w:rFonts w:ascii="Tahoma" w:hAnsi="Tahoma" w:cs="Tahoma"/>
                <w:b/>
                <w:sz w:val="18"/>
                <w:szCs w:val="18"/>
              </w:rPr>
              <w:t xml:space="preserve"> </w:t>
            </w:r>
          </w:p>
        </w:tc>
        <w:tc>
          <w:tcPr>
            <w:tcW w:w="1696" w:type="dxa"/>
          </w:tcPr>
          <w:p w:rsidR="001F05F4" w:rsidRPr="000762A2" w:rsidRDefault="001F05F4" w:rsidP="00C73A4B">
            <w:pPr>
              <w:tabs>
                <w:tab w:val="center" w:pos="5833"/>
                <w:tab w:val="right" w:pos="10252"/>
              </w:tabs>
              <w:suppressAutoHyphens/>
              <w:jc w:val="center"/>
              <w:rPr>
                <w:rFonts w:ascii="Tahoma" w:hAnsi="Tahoma" w:cs="Tahoma"/>
                <w:sz w:val="18"/>
                <w:szCs w:val="18"/>
              </w:rPr>
            </w:pPr>
          </w:p>
          <w:p w:rsidR="001F05F4" w:rsidRPr="000762A2" w:rsidRDefault="001F05F4" w:rsidP="00C73A4B">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30 puntos</w:t>
            </w:r>
          </w:p>
          <w:p w:rsidR="001F05F4" w:rsidRPr="000762A2" w:rsidRDefault="001F05F4" w:rsidP="00C73A4B">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20 puntos</w:t>
            </w:r>
          </w:p>
          <w:p w:rsidR="001F05F4" w:rsidRPr="000762A2" w:rsidRDefault="001F05F4" w:rsidP="00C73A4B">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10 puntos</w:t>
            </w:r>
          </w:p>
          <w:p w:rsidR="001F05F4" w:rsidRPr="000762A2" w:rsidRDefault="001F05F4" w:rsidP="00C73A4B">
            <w:pPr>
              <w:tabs>
                <w:tab w:val="center" w:pos="5833"/>
                <w:tab w:val="right" w:pos="10252"/>
              </w:tabs>
              <w:suppressAutoHyphens/>
              <w:jc w:val="center"/>
              <w:rPr>
                <w:rFonts w:ascii="Tahoma" w:hAnsi="Tahoma" w:cs="Tahoma"/>
                <w:sz w:val="18"/>
                <w:szCs w:val="18"/>
              </w:rPr>
            </w:pPr>
          </w:p>
        </w:tc>
        <w:tc>
          <w:tcPr>
            <w:tcW w:w="1555" w:type="dxa"/>
          </w:tcPr>
          <w:p w:rsidR="001F05F4" w:rsidRPr="000762A2" w:rsidRDefault="001F05F4" w:rsidP="00C73A4B">
            <w:pPr>
              <w:tabs>
                <w:tab w:val="center" w:pos="5833"/>
                <w:tab w:val="right" w:pos="10252"/>
              </w:tabs>
              <w:suppressAutoHyphens/>
              <w:rPr>
                <w:rFonts w:ascii="Tahoma" w:hAnsi="Tahoma" w:cs="Tahoma"/>
                <w:sz w:val="18"/>
                <w:szCs w:val="18"/>
              </w:rPr>
            </w:pPr>
          </w:p>
          <w:p w:rsidR="001F05F4" w:rsidRPr="000762A2" w:rsidRDefault="001F05F4" w:rsidP="00C73A4B">
            <w:pPr>
              <w:tabs>
                <w:tab w:val="center" w:pos="5833"/>
                <w:tab w:val="right" w:pos="10252"/>
              </w:tabs>
              <w:suppressAutoHyphens/>
              <w:rPr>
                <w:rFonts w:ascii="Tahoma" w:hAnsi="Tahoma" w:cs="Tahoma"/>
                <w:sz w:val="18"/>
                <w:szCs w:val="18"/>
              </w:rPr>
            </w:pPr>
          </w:p>
          <w:p w:rsidR="001F05F4" w:rsidRPr="000762A2" w:rsidRDefault="001F05F4" w:rsidP="00C73A4B">
            <w:pPr>
              <w:tabs>
                <w:tab w:val="center" w:pos="5833"/>
                <w:tab w:val="right" w:pos="10252"/>
              </w:tabs>
              <w:suppressAutoHyphens/>
              <w:rPr>
                <w:rFonts w:ascii="Tahoma" w:hAnsi="Tahoma" w:cs="Tahoma"/>
                <w:sz w:val="18"/>
                <w:szCs w:val="18"/>
              </w:rPr>
            </w:pPr>
            <w:r w:rsidRPr="000762A2">
              <w:rPr>
                <w:rFonts w:ascii="Tahoma" w:hAnsi="Tahoma" w:cs="Tahoma"/>
                <w:sz w:val="18"/>
                <w:szCs w:val="18"/>
              </w:rPr>
              <w:t>Hasta 30 puntos</w:t>
            </w:r>
          </w:p>
        </w:tc>
      </w:tr>
      <w:tr w:rsidR="001F05F4" w:rsidRPr="007259D6">
        <w:tc>
          <w:tcPr>
            <w:tcW w:w="6632" w:type="dxa"/>
            <w:gridSpan w:val="3"/>
          </w:tcPr>
          <w:p w:rsidR="001F05F4" w:rsidRPr="007259D6" w:rsidRDefault="001F05F4"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1F05F4" w:rsidRPr="007259D6" w:rsidRDefault="001F05F4"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1F05F4" w:rsidRPr="007259D6">
        <w:tc>
          <w:tcPr>
            <w:tcW w:w="6632" w:type="dxa"/>
            <w:gridSpan w:val="3"/>
          </w:tcPr>
          <w:p w:rsidR="001F05F4" w:rsidRPr="007259D6" w:rsidRDefault="001F05F4"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1F05F4" w:rsidRPr="007259D6" w:rsidRDefault="001F05F4"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8F5651">
        <w:rPr>
          <w:rFonts w:ascii="Tahoma" w:hAnsi="Tahoma" w:cs="Tahoma"/>
          <w:b/>
          <w:color w:val="000000"/>
          <w:sz w:val="18"/>
          <w:szCs w:val="18"/>
        </w:rPr>
        <w:t>8</w:t>
      </w:r>
      <w:r w:rsidR="00D52726">
        <w:rPr>
          <w:rFonts w:ascii="Tahoma" w:hAnsi="Tahoma" w:cs="Tahoma"/>
          <w:b/>
          <w:color w:val="000000"/>
          <w:sz w:val="18"/>
          <w:szCs w:val="18"/>
        </w:rPr>
        <w:t>5</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D52726">
        <w:rPr>
          <w:rFonts w:ascii="Tahoma" w:hAnsi="Tahoma" w:cs="Tahoma"/>
          <w:sz w:val="18"/>
          <w:szCs w:val="18"/>
        </w:rPr>
        <w:t xml:space="preserve">Válvulas </w:t>
      </w:r>
      <w:r w:rsidR="008F5651">
        <w:rPr>
          <w:rFonts w:ascii="Tahoma" w:hAnsi="Tahoma" w:cs="Tahoma"/>
          <w:sz w:val="18"/>
          <w:szCs w:val="18"/>
        </w:rPr>
        <w:t>para el Proyecto “Construcción</w:t>
      </w:r>
      <w:r w:rsidR="00D52726">
        <w:rPr>
          <w:rFonts w:ascii="Tahoma" w:hAnsi="Tahoma" w:cs="Tahoma"/>
          <w:sz w:val="18"/>
          <w:szCs w:val="18"/>
        </w:rPr>
        <w:t xml:space="preserve"> de Sistema de Riego Tecnificado Chipe</w:t>
      </w:r>
      <w:r w:rsidR="008F5651">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8F5651">
        <w:rPr>
          <w:rFonts w:ascii="Tahoma" w:hAnsi="Tahoma" w:cs="Tahoma"/>
          <w:b/>
          <w:sz w:val="18"/>
          <w:szCs w:val="18"/>
        </w:rPr>
        <w:t>8</w:t>
      </w:r>
      <w:r w:rsidR="00D52726">
        <w:rPr>
          <w:rFonts w:ascii="Tahoma" w:hAnsi="Tahoma" w:cs="Tahoma"/>
          <w:b/>
          <w:sz w:val="18"/>
          <w:szCs w:val="18"/>
        </w:rPr>
        <w:t>5</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8F5651">
        <w:rPr>
          <w:rFonts w:ascii="Tahoma" w:hAnsi="Tahoma" w:cs="Tahoma"/>
          <w:b/>
          <w:bCs/>
          <w:sz w:val="18"/>
          <w:szCs w:val="18"/>
        </w:rPr>
        <w:t>8</w:t>
      </w:r>
      <w:r w:rsidR="00D52726">
        <w:rPr>
          <w:rFonts w:ascii="Tahoma" w:hAnsi="Tahoma" w:cs="Tahoma"/>
          <w:b/>
          <w:bCs/>
          <w:sz w:val="18"/>
          <w:szCs w:val="18"/>
        </w:rPr>
        <w:t>5</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D52726">
        <w:rPr>
          <w:rFonts w:ascii="Tahoma" w:hAnsi="Tahoma" w:cs="Tahoma"/>
          <w:b/>
          <w:caps/>
          <w:sz w:val="18"/>
          <w:szCs w:val="18"/>
        </w:rPr>
        <w:t>VÁLVULAS</w:t>
      </w:r>
      <w:r w:rsidR="008F5651">
        <w:rPr>
          <w:rFonts w:ascii="Tahoma" w:hAnsi="Tahoma" w:cs="Tahoma"/>
          <w:b/>
          <w:caps/>
          <w:sz w:val="18"/>
          <w:szCs w:val="18"/>
        </w:rPr>
        <w:t xml:space="preserve"> PARA EL PROYECTO “CONSTRUCCIÓN </w:t>
      </w:r>
      <w:r w:rsidR="00D52726">
        <w:rPr>
          <w:rFonts w:ascii="Tahoma" w:hAnsi="Tahoma" w:cs="Tahoma"/>
          <w:b/>
          <w:caps/>
          <w:sz w:val="18"/>
          <w:szCs w:val="18"/>
        </w:rPr>
        <w:t xml:space="preserve">DE SISTEMA DE RIEGO TECNIFICADO CHIPE”,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8F5651">
        <w:rPr>
          <w:rFonts w:ascii="Tahoma" w:hAnsi="Tahoma" w:cs="Tahoma"/>
          <w:b/>
          <w:sz w:val="18"/>
          <w:szCs w:val="18"/>
        </w:rPr>
        <w:t>8</w:t>
      </w:r>
      <w:r w:rsidR="00CB2C58">
        <w:rPr>
          <w:rFonts w:ascii="Tahoma" w:hAnsi="Tahoma" w:cs="Tahoma"/>
          <w:b/>
          <w:sz w:val="18"/>
          <w:szCs w:val="18"/>
        </w:rPr>
        <w:t>5</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535DA8">
        <w:rPr>
          <w:rFonts w:ascii="Tahoma" w:hAnsi="Tahoma" w:cs="Tahoma"/>
          <w:b/>
          <w:sz w:val="18"/>
          <w:szCs w:val="18"/>
        </w:rPr>
        <w:t>8</w:t>
      </w:r>
      <w:r w:rsidR="00CB2C58">
        <w:rPr>
          <w:rFonts w:ascii="Tahoma" w:hAnsi="Tahoma" w:cs="Tahoma"/>
          <w:b/>
          <w:sz w:val="18"/>
          <w:szCs w:val="18"/>
        </w:rPr>
        <w:t>5</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CB2C58">
        <w:rPr>
          <w:rFonts w:ascii="Tahoma" w:hAnsi="Tahoma" w:cs="Tahoma"/>
          <w:b/>
          <w:sz w:val="18"/>
          <w:szCs w:val="18"/>
        </w:rPr>
        <w:t>5</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CB2C58">
        <w:rPr>
          <w:rFonts w:ascii="Tahoma" w:hAnsi="Tahoma" w:cs="Tahoma"/>
          <w:b/>
          <w:sz w:val="18"/>
          <w:szCs w:val="18"/>
        </w:rPr>
        <w:t>5</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8F5651">
        <w:rPr>
          <w:rFonts w:ascii="Tahoma" w:hAnsi="Tahoma" w:cs="Tahoma"/>
          <w:sz w:val="18"/>
          <w:szCs w:val="18"/>
        </w:rPr>
        <w:t>08</w:t>
      </w:r>
      <w:r w:rsidR="00CB2C58">
        <w:rPr>
          <w:rFonts w:ascii="Tahoma" w:hAnsi="Tahoma" w:cs="Tahoma"/>
          <w:sz w:val="18"/>
          <w:szCs w:val="18"/>
        </w:rPr>
        <w:t>5</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CB2C58">
        <w:rPr>
          <w:rFonts w:ascii="Tahoma" w:hAnsi="Tahoma" w:cs="Tahoma"/>
          <w:b/>
          <w:sz w:val="18"/>
          <w:szCs w:val="18"/>
        </w:rPr>
        <w:t>5</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CB2C58" w:rsidRPr="003146E1" w:rsidTr="00DF1DDB">
        <w:tc>
          <w:tcPr>
            <w:tcW w:w="660" w:type="dxa"/>
            <w:vAlign w:val="center"/>
          </w:tcPr>
          <w:p w:rsidR="00CB2C58" w:rsidRDefault="00CB2C58" w:rsidP="00D52726">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CB2C58" w:rsidRPr="009C6F47" w:rsidRDefault="00CB2C58" w:rsidP="00287BF3">
            <w:pPr>
              <w:pStyle w:val="Ttulo"/>
              <w:suppressAutoHyphens/>
              <w:jc w:val="left"/>
              <w:rPr>
                <w:rFonts w:ascii="Tahoma" w:hAnsi="Tahoma" w:cs="Tahoma"/>
                <w:i w:val="0"/>
                <w:sz w:val="17"/>
                <w:szCs w:val="17"/>
              </w:rPr>
            </w:pPr>
            <w:r w:rsidRPr="00D52726">
              <w:rPr>
                <w:rFonts w:ascii="Tahoma" w:hAnsi="Tahoma" w:cs="Tahoma"/>
                <w:i w:val="0"/>
                <w:sz w:val="17"/>
                <w:szCs w:val="17"/>
              </w:rPr>
              <w:t>VÁLVULA REGULADORA Y SOSTENEDORA DE PRESIÓN DE 12" C/P</w:t>
            </w:r>
          </w:p>
        </w:tc>
        <w:tc>
          <w:tcPr>
            <w:tcW w:w="709" w:type="dxa"/>
            <w:vAlign w:val="center"/>
          </w:tcPr>
          <w:p w:rsidR="00CB2C58" w:rsidRPr="00565853" w:rsidRDefault="00CB2C58"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CB2C58" w:rsidRPr="00B31E99" w:rsidRDefault="00CB2C58" w:rsidP="00D52726">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CB2C58" w:rsidRPr="00B31E99" w:rsidRDefault="00CB2C58" w:rsidP="00DF1DDB">
            <w:pPr>
              <w:pStyle w:val="Ttulo"/>
              <w:suppressAutoHyphens/>
              <w:jc w:val="right"/>
              <w:rPr>
                <w:rFonts w:ascii="Tahoma" w:hAnsi="Tahoma" w:cs="Tahoma"/>
                <w:i w:val="0"/>
                <w:sz w:val="17"/>
                <w:szCs w:val="17"/>
              </w:rPr>
            </w:pPr>
          </w:p>
        </w:tc>
        <w:tc>
          <w:tcPr>
            <w:tcW w:w="1276" w:type="dxa"/>
            <w:vAlign w:val="center"/>
          </w:tcPr>
          <w:p w:rsidR="00CB2C58" w:rsidRPr="00B31E99" w:rsidRDefault="00CB2C58" w:rsidP="00DF1DDB">
            <w:pPr>
              <w:pStyle w:val="Ttulo"/>
              <w:suppressAutoHyphens/>
              <w:jc w:val="right"/>
              <w:rPr>
                <w:rFonts w:ascii="Tahoma" w:hAnsi="Tahoma" w:cs="Tahoma"/>
                <w:i w:val="0"/>
                <w:sz w:val="17"/>
                <w:szCs w:val="17"/>
              </w:rPr>
            </w:pPr>
          </w:p>
        </w:tc>
      </w:tr>
      <w:tr w:rsidR="00CB2C58" w:rsidRPr="003146E1" w:rsidTr="00DF1DDB">
        <w:tc>
          <w:tcPr>
            <w:tcW w:w="660" w:type="dxa"/>
            <w:vAlign w:val="center"/>
          </w:tcPr>
          <w:p w:rsidR="00CB2C58" w:rsidRDefault="00CB2C58" w:rsidP="00D52726">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CB2C58" w:rsidRPr="009C6F47" w:rsidRDefault="00CB2C58" w:rsidP="00287BF3">
            <w:pPr>
              <w:pStyle w:val="Ttulo"/>
              <w:suppressAutoHyphens/>
              <w:jc w:val="left"/>
              <w:rPr>
                <w:rFonts w:ascii="Tahoma" w:hAnsi="Tahoma" w:cs="Tahoma"/>
                <w:i w:val="0"/>
                <w:sz w:val="17"/>
                <w:szCs w:val="17"/>
              </w:rPr>
            </w:pPr>
            <w:r w:rsidRPr="00D52726">
              <w:rPr>
                <w:rFonts w:ascii="Tahoma" w:hAnsi="Tahoma" w:cs="Tahoma"/>
                <w:i w:val="0"/>
                <w:sz w:val="17"/>
                <w:szCs w:val="17"/>
              </w:rPr>
              <w:t>VÁLVULA DE AIRE DE DOBLE EFECTO DE</w:t>
            </w:r>
            <w:r>
              <w:rPr>
                <w:rFonts w:ascii="Tahoma" w:hAnsi="Tahoma" w:cs="Tahoma"/>
                <w:i w:val="0"/>
                <w:sz w:val="17"/>
                <w:szCs w:val="17"/>
              </w:rPr>
              <w:t xml:space="preserve"> </w:t>
            </w:r>
            <w:r w:rsidRPr="00D52726">
              <w:rPr>
                <w:rFonts w:ascii="Tahoma" w:hAnsi="Tahoma" w:cs="Tahoma"/>
                <w:i w:val="0"/>
                <w:sz w:val="17"/>
                <w:szCs w:val="17"/>
              </w:rPr>
              <w:t>2" R/M</w:t>
            </w:r>
          </w:p>
        </w:tc>
        <w:tc>
          <w:tcPr>
            <w:tcW w:w="709" w:type="dxa"/>
            <w:vAlign w:val="center"/>
          </w:tcPr>
          <w:p w:rsidR="00CB2C58" w:rsidRDefault="00CB2C58"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CB2C58" w:rsidRDefault="00CB2C58" w:rsidP="00D52726">
            <w:pPr>
              <w:pStyle w:val="Ttulo"/>
              <w:suppressAutoHyphens/>
              <w:rPr>
                <w:rFonts w:ascii="Tahoma" w:hAnsi="Tahoma" w:cs="Tahoma"/>
                <w:i w:val="0"/>
                <w:sz w:val="17"/>
                <w:szCs w:val="17"/>
              </w:rPr>
            </w:pPr>
            <w:r>
              <w:rPr>
                <w:rFonts w:ascii="Tahoma" w:hAnsi="Tahoma" w:cs="Tahoma"/>
                <w:i w:val="0"/>
                <w:sz w:val="17"/>
                <w:szCs w:val="17"/>
              </w:rPr>
              <w:t>9</w:t>
            </w:r>
          </w:p>
        </w:tc>
        <w:tc>
          <w:tcPr>
            <w:tcW w:w="1134" w:type="dxa"/>
            <w:vAlign w:val="center"/>
          </w:tcPr>
          <w:p w:rsidR="00CB2C58" w:rsidRPr="00B31E99" w:rsidRDefault="00CB2C58" w:rsidP="00DF1DDB">
            <w:pPr>
              <w:pStyle w:val="Ttulo"/>
              <w:suppressAutoHyphens/>
              <w:jc w:val="right"/>
              <w:rPr>
                <w:rFonts w:ascii="Tahoma" w:hAnsi="Tahoma" w:cs="Tahoma"/>
                <w:i w:val="0"/>
                <w:sz w:val="17"/>
                <w:szCs w:val="17"/>
              </w:rPr>
            </w:pPr>
          </w:p>
        </w:tc>
        <w:tc>
          <w:tcPr>
            <w:tcW w:w="1276" w:type="dxa"/>
            <w:vAlign w:val="center"/>
          </w:tcPr>
          <w:p w:rsidR="00CB2C58" w:rsidRPr="00B31E99" w:rsidRDefault="00CB2C58" w:rsidP="00DF1DDB">
            <w:pPr>
              <w:pStyle w:val="Ttulo"/>
              <w:suppressAutoHyphens/>
              <w:jc w:val="right"/>
              <w:rPr>
                <w:rFonts w:ascii="Tahoma" w:hAnsi="Tahoma" w:cs="Tahoma"/>
                <w:i w:val="0"/>
                <w:sz w:val="17"/>
                <w:szCs w:val="17"/>
              </w:rPr>
            </w:pPr>
          </w:p>
        </w:tc>
      </w:tr>
      <w:tr w:rsidR="00CB2C58" w:rsidRPr="003146E1" w:rsidTr="00DF1DDB">
        <w:tc>
          <w:tcPr>
            <w:tcW w:w="660" w:type="dxa"/>
            <w:vAlign w:val="center"/>
          </w:tcPr>
          <w:p w:rsidR="00CB2C58" w:rsidRDefault="00CB2C58" w:rsidP="00D52726">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CB2C58" w:rsidRPr="009C6F47" w:rsidRDefault="00CB2C58" w:rsidP="00287BF3">
            <w:pPr>
              <w:pStyle w:val="Ttulo"/>
              <w:suppressAutoHyphens/>
              <w:jc w:val="left"/>
              <w:rPr>
                <w:rFonts w:ascii="Tahoma" w:hAnsi="Tahoma" w:cs="Tahoma"/>
                <w:i w:val="0"/>
                <w:sz w:val="17"/>
                <w:szCs w:val="17"/>
              </w:rPr>
            </w:pPr>
            <w:r w:rsidRPr="00D52726">
              <w:rPr>
                <w:rFonts w:ascii="Tahoma" w:hAnsi="Tahoma" w:cs="Tahoma"/>
                <w:i w:val="0"/>
                <w:sz w:val="17"/>
                <w:szCs w:val="17"/>
              </w:rPr>
              <w:t>VÁLVULA DE 3 VÍAS DE BRONCE 1/8" R/M Y 3 SALIDAS DE 1/4" R/H</w:t>
            </w:r>
          </w:p>
        </w:tc>
        <w:tc>
          <w:tcPr>
            <w:tcW w:w="709" w:type="dxa"/>
            <w:vAlign w:val="center"/>
          </w:tcPr>
          <w:p w:rsidR="00CB2C58" w:rsidRDefault="00CB2C58"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CB2C58" w:rsidRDefault="00CB2C58" w:rsidP="00D52726">
            <w:pPr>
              <w:pStyle w:val="Ttulo"/>
              <w:suppressAutoHyphens/>
              <w:rPr>
                <w:rFonts w:ascii="Tahoma" w:hAnsi="Tahoma" w:cs="Tahoma"/>
                <w:i w:val="0"/>
                <w:sz w:val="17"/>
                <w:szCs w:val="17"/>
              </w:rPr>
            </w:pPr>
            <w:r>
              <w:rPr>
                <w:rFonts w:ascii="Tahoma" w:hAnsi="Tahoma" w:cs="Tahoma"/>
                <w:i w:val="0"/>
                <w:sz w:val="17"/>
                <w:szCs w:val="17"/>
              </w:rPr>
              <w:t>3</w:t>
            </w:r>
          </w:p>
        </w:tc>
        <w:tc>
          <w:tcPr>
            <w:tcW w:w="1134" w:type="dxa"/>
            <w:vAlign w:val="center"/>
          </w:tcPr>
          <w:p w:rsidR="00CB2C58" w:rsidRPr="00B31E99" w:rsidRDefault="00CB2C58" w:rsidP="00DF1DDB">
            <w:pPr>
              <w:pStyle w:val="Ttulo"/>
              <w:suppressAutoHyphens/>
              <w:jc w:val="right"/>
              <w:rPr>
                <w:rFonts w:ascii="Tahoma" w:hAnsi="Tahoma" w:cs="Tahoma"/>
                <w:i w:val="0"/>
                <w:sz w:val="17"/>
                <w:szCs w:val="17"/>
              </w:rPr>
            </w:pPr>
          </w:p>
        </w:tc>
        <w:tc>
          <w:tcPr>
            <w:tcW w:w="1276" w:type="dxa"/>
            <w:vAlign w:val="center"/>
          </w:tcPr>
          <w:p w:rsidR="00CB2C58" w:rsidRPr="00B31E99" w:rsidRDefault="00CB2C58" w:rsidP="00DF1DDB">
            <w:pPr>
              <w:pStyle w:val="Ttulo"/>
              <w:suppressAutoHyphens/>
              <w:jc w:val="right"/>
              <w:rPr>
                <w:rFonts w:ascii="Tahoma" w:hAnsi="Tahoma" w:cs="Tahoma"/>
                <w:i w:val="0"/>
                <w:sz w:val="17"/>
                <w:szCs w:val="17"/>
              </w:rPr>
            </w:pPr>
          </w:p>
        </w:tc>
      </w:tr>
      <w:tr w:rsidR="00CB2C58" w:rsidRPr="003146E1" w:rsidTr="00DF1DDB">
        <w:tc>
          <w:tcPr>
            <w:tcW w:w="7054" w:type="dxa"/>
            <w:gridSpan w:val="5"/>
          </w:tcPr>
          <w:p w:rsidR="00CB2C58" w:rsidRDefault="00CB2C58" w:rsidP="00DF1DDB">
            <w:pPr>
              <w:pStyle w:val="Ttulo"/>
              <w:suppressAutoHyphens/>
              <w:rPr>
                <w:rFonts w:ascii="Tahoma" w:hAnsi="Tahoma" w:cs="Tahoma"/>
                <w:b/>
                <w:i w:val="0"/>
                <w:sz w:val="6"/>
                <w:szCs w:val="6"/>
              </w:rPr>
            </w:pPr>
          </w:p>
          <w:p w:rsidR="00CB2C58" w:rsidRDefault="00CB2C58"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CB2C58" w:rsidRPr="00B52A79" w:rsidRDefault="00CB2C58" w:rsidP="00DF1DDB">
            <w:pPr>
              <w:pStyle w:val="Ttulo"/>
              <w:suppressAutoHyphens/>
              <w:rPr>
                <w:rFonts w:ascii="Tahoma" w:hAnsi="Tahoma" w:cs="Tahoma"/>
                <w:b/>
                <w:i w:val="0"/>
                <w:sz w:val="6"/>
                <w:szCs w:val="6"/>
              </w:rPr>
            </w:pPr>
          </w:p>
        </w:tc>
        <w:tc>
          <w:tcPr>
            <w:tcW w:w="1276" w:type="dxa"/>
            <w:vAlign w:val="center"/>
          </w:tcPr>
          <w:p w:rsidR="00CB2C58" w:rsidRPr="00A80526" w:rsidRDefault="00CB2C58"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5826E4" w:rsidRDefault="005826E4">
      <w:pPr>
        <w:rPr>
          <w:rFonts w:ascii="Tahoma" w:hAnsi="Tahoma" w:cs="Tahoma"/>
          <w:b/>
          <w:sz w:val="18"/>
          <w:szCs w:val="18"/>
        </w:rPr>
      </w:pPr>
      <w:r>
        <w:rPr>
          <w:rFonts w:ascii="Tahoma" w:hAnsi="Tahoma" w:cs="Tahoma"/>
          <w:b/>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8F5651">
        <w:rPr>
          <w:rFonts w:ascii="Tahoma" w:hAnsi="Tahoma" w:cs="Tahoma"/>
          <w:b/>
          <w:sz w:val="18"/>
          <w:szCs w:val="18"/>
        </w:rPr>
        <w:t>8</w:t>
      </w:r>
      <w:r w:rsidR="00CB2C58">
        <w:rPr>
          <w:rFonts w:ascii="Tahoma" w:hAnsi="Tahoma" w:cs="Tahoma"/>
          <w:b/>
          <w:sz w:val="18"/>
          <w:szCs w:val="18"/>
        </w:rPr>
        <w:t>5</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5DC0" w:rsidRDefault="00755DC0">
      <w:r>
        <w:separator/>
      </w:r>
    </w:p>
  </w:endnote>
  <w:endnote w:type="continuationSeparator" w:id="1">
    <w:p w:rsidR="00755DC0" w:rsidRDefault="00755D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rialNarrow">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5DC0" w:rsidRDefault="00755DC0">
      <w:r>
        <w:separator/>
      </w:r>
    </w:p>
  </w:footnote>
  <w:footnote w:type="continuationSeparator" w:id="1">
    <w:p w:rsidR="00755DC0" w:rsidRDefault="00755D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726" w:rsidRPr="00000126" w:rsidRDefault="00D52726"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D52726" w:rsidRPr="00000126" w:rsidRDefault="00D52726"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85</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2">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5">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6">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7">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3">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6">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7">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9">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0">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1">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3">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6">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7">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9">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4">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67">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8">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9">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0">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1"/>
  </w:num>
  <w:num w:numId="3">
    <w:abstractNumId w:val="35"/>
  </w:num>
  <w:num w:numId="4">
    <w:abstractNumId w:val="50"/>
  </w:num>
  <w:num w:numId="5">
    <w:abstractNumId w:val="40"/>
  </w:num>
  <w:num w:numId="6">
    <w:abstractNumId w:val="56"/>
  </w:num>
  <w:num w:numId="7">
    <w:abstractNumId w:val="63"/>
  </w:num>
  <w:num w:numId="8">
    <w:abstractNumId w:val="52"/>
  </w:num>
  <w:num w:numId="9">
    <w:abstractNumId w:val="33"/>
  </w:num>
  <w:num w:numId="10">
    <w:abstractNumId w:val="36"/>
  </w:num>
  <w:num w:numId="11">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42"/>
  </w:num>
  <w:num w:numId="14">
    <w:abstractNumId w:val="62"/>
  </w:num>
  <w:num w:numId="15">
    <w:abstractNumId w:val="43"/>
  </w:num>
  <w:num w:numId="16">
    <w:abstractNumId w:val="51"/>
  </w:num>
  <w:num w:numId="17">
    <w:abstractNumId w:val="37"/>
  </w:num>
  <w:num w:numId="18">
    <w:abstractNumId w:val="57"/>
  </w:num>
  <w:num w:numId="19">
    <w:abstractNumId w:val="45"/>
  </w:num>
  <w:num w:numId="20">
    <w:abstractNumId w:val="41"/>
  </w:num>
  <w:num w:numId="21">
    <w:abstractNumId w:val="69"/>
  </w:num>
  <w:num w:numId="22">
    <w:abstractNumId w:val="39"/>
  </w:num>
  <w:num w:numId="23">
    <w:abstractNumId w:val="59"/>
  </w:num>
  <w:num w:numId="24">
    <w:abstractNumId w:val="46"/>
  </w:num>
  <w:num w:numId="25">
    <w:abstractNumId w:val="64"/>
  </w:num>
  <w:num w:numId="26">
    <w:abstractNumId w:val="55"/>
  </w:num>
  <w:num w:numId="27">
    <w:abstractNumId w:val="47"/>
  </w:num>
  <w:num w:numId="28">
    <w:abstractNumId w:val="54"/>
  </w:num>
  <w:num w:numId="29">
    <w:abstractNumId w:val="68"/>
  </w:num>
  <w:num w:numId="30">
    <w:abstractNumId w:val="67"/>
  </w:num>
  <w:num w:numId="31">
    <w:abstractNumId w:val="34"/>
  </w:num>
  <w:num w:numId="32">
    <w:abstractNumId w:val="58"/>
  </w:num>
  <w:num w:numId="33">
    <w:abstractNumId w:val="44"/>
  </w:num>
  <w:num w:numId="34">
    <w:abstractNumId w:val="70"/>
  </w:num>
  <w:num w:numId="35">
    <w:abstractNumId w:val="53"/>
  </w:num>
  <w:num w:numId="36">
    <w:abstractNumId w:val="38"/>
  </w:num>
  <w:num w:numId="37">
    <w:abstractNumId w:val="60"/>
  </w:num>
  <w:num w:numId="38">
    <w:abstractNumId w:val="31"/>
  </w:num>
  <w:num w:numId="39">
    <w:abstractNumId w:val="32"/>
  </w:num>
  <w:num w:numId="40">
    <w:abstractNumId w:val="65"/>
  </w:num>
  <w:num w:numId="41">
    <w:abstractNumId w:val="6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1673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5B1D"/>
    <w:rsid w:val="00167028"/>
    <w:rsid w:val="00177D12"/>
    <w:rsid w:val="00180C70"/>
    <w:rsid w:val="00182402"/>
    <w:rsid w:val="001825E6"/>
    <w:rsid w:val="001858C2"/>
    <w:rsid w:val="0019123C"/>
    <w:rsid w:val="0019429C"/>
    <w:rsid w:val="00197106"/>
    <w:rsid w:val="00197D03"/>
    <w:rsid w:val="001A0BA4"/>
    <w:rsid w:val="001A1360"/>
    <w:rsid w:val="001A1992"/>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E5695"/>
    <w:rsid w:val="001F05F4"/>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896"/>
    <w:rsid w:val="002808FD"/>
    <w:rsid w:val="0028263F"/>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C7F0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0101"/>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76CEC"/>
    <w:rsid w:val="0058069C"/>
    <w:rsid w:val="00580F8B"/>
    <w:rsid w:val="005826E4"/>
    <w:rsid w:val="00582AB0"/>
    <w:rsid w:val="0058302C"/>
    <w:rsid w:val="0058537F"/>
    <w:rsid w:val="00586258"/>
    <w:rsid w:val="00590410"/>
    <w:rsid w:val="00590FC1"/>
    <w:rsid w:val="00591715"/>
    <w:rsid w:val="005927ED"/>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4D34"/>
    <w:rsid w:val="00745209"/>
    <w:rsid w:val="00745D36"/>
    <w:rsid w:val="007539F8"/>
    <w:rsid w:val="0075582C"/>
    <w:rsid w:val="00755DC0"/>
    <w:rsid w:val="00756292"/>
    <w:rsid w:val="00760969"/>
    <w:rsid w:val="007611F4"/>
    <w:rsid w:val="0076175A"/>
    <w:rsid w:val="007630F5"/>
    <w:rsid w:val="00770D7F"/>
    <w:rsid w:val="0077240F"/>
    <w:rsid w:val="00776120"/>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5F70"/>
    <w:rsid w:val="009A60D4"/>
    <w:rsid w:val="009A6C0C"/>
    <w:rsid w:val="009B0C0A"/>
    <w:rsid w:val="009B1AD8"/>
    <w:rsid w:val="009B33D6"/>
    <w:rsid w:val="009B3865"/>
    <w:rsid w:val="009B3D44"/>
    <w:rsid w:val="009B58D5"/>
    <w:rsid w:val="009B6655"/>
    <w:rsid w:val="009C0727"/>
    <w:rsid w:val="009C346F"/>
    <w:rsid w:val="009C5B15"/>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134"/>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0983"/>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B2C58"/>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1474"/>
    <w:rsid w:val="00D3259A"/>
    <w:rsid w:val="00D34D02"/>
    <w:rsid w:val="00D40EDC"/>
    <w:rsid w:val="00D414D0"/>
    <w:rsid w:val="00D416C3"/>
    <w:rsid w:val="00D4500C"/>
    <w:rsid w:val="00D452C2"/>
    <w:rsid w:val="00D455CE"/>
    <w:rsid w:val="00D456E9"/>
    <w:rsid w:val="00D46406"/>
    <w:rsid w:val="00D50D12"/>
    <w:rsid w:val="00D52726"/>
    <w:rsid w:val="00D527D6"/>
    <w:rsid w:val="00D5400F"/>
    <w:rsid w:val="00D5650A"/>
    <w:rsid w:val="00D57554"/>
    <w:rsid w:val="00D624D7"/>
    <w:rsid w:val="00D637F6"/>
    <w:rsid w:val="00D652FD"/>
    <w:rsid w:val="00D66E5A"/>
    <w:rsid w:val="00D671D0"/>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505A"/>
    <w:rsid w:val="00DA62BB"/>
    <w:rsid w:val="00DA63C1"/>
    <w:rsid w:val="00DA7ACC"/>
    <w:rsid w:val="00DA7BB7"/>
    <w:rsid w:val="00DA7CB5"/>
    <w:rsid w:val="00DB0082"/>
    <w:rsid w:val="00DB0548"/>
    <w:rsid w:val="00DB07D6"/>
    <w:rsid w:val="00DB35A3"/>
    <w:rsid w:val="00DB3AD1"/>
    <w:rsid w:val="00DC1485"/>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4E47"/>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PersonName"/>
  <w:shapeDefaults>
    <o:shapedefaults v:ext="edit" spidmax="11673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2680</TotalTime>
  <Pages>15</Pages>
  <Words>3107</Words>
  <Characters>17093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20160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193</cp:revision>
  <cp:lastPrinted>2009-11-13T14:32:00Z</cp:lastPrinted>
  <dcterms:created xsi:type="dcterms:W3CDTF">2009-03-30T20:18:00Z</dcterms:created>
  <dcterms:modified xsi:type="dcterms:W3CDTF">2009-12-21T17:54:00Z</dcterms:modified>
</cp:coreProperties>
</file>